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ИНФОРМАЦИОННЫЙ </w:t>
      </w: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БЮЛЛЕТЕНЬ</w:t>
      </w: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ТЕЛЕЦКОГО СЕЛЬСКОГО ПОСЕЛЕНИЯ</w:t>
      </w: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8/ 2024г.</w:t>
      </w:r>
    </w:p>
    <w:p w:rsidR="00067B0B" w:rsidRDefault="00F84FD1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26</w:t>
      </w:r>
      <w:r w:rsidR="00067B0B">
        <w:rPr>
          <w:rFonts w:ascii="Times New Roman" w:eastAsia="Times New Roman" w:hAnsi="Times New Roman" w:cs="Times New Roman"/>
          <w:b/>
          <w:sz w:val="40"/>
          <w:szCs w:val="40"/>
        </w:rPr>
        <w:t xml:space="preserve"> апрель 2024 года</w:t>
      </w: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</w:t>
      </w: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 Телец</w:t>
      </w:r>
    </w:p>
    <w:p w:rsidR="00067B0B" w:rsidRDefault="00067B0B" w:rsidP="00067B0B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2024</w:t>
      </w:r>
    </w:p>
    <w:p w:rsidR="00067B0B" w:rsidRDefault="00067B0B" w:rsidP="00067B0B"/>
    <w:p w:rsidR="00067B0B" w:rsidRDefault="00067B0B" w:rsidP="00067B0B"/>
    <w:p w:rsidR="00F84FD1" w:rsidRPr="00DE2613" w:rsidRDefault="00F84FD1" w:rsidP="00F84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13">
        <w:rPr>
          <w:rFonts w:ascii="Times New Roman" w:hAnsi="Times New Roman"/>
          <w:sz w:val="28"/>
          <w:szCs w:val="28"/>
        </w:rPr>
        <w:lastRenderedPageBreak/>
        <w:t>РОССИЙСКАЯ ФЕДЕРАЦИЯ</w:t>
      </w:r>
    </w:p>
    <w:p w:rsidR="00F84FD1" w:rsidRPr="00DE2613" w:rsidRDefault="00F84FD1" w:rsidP="00F84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13">
        <w:rPr>
          <w:rFonts w:ascii="Times New Roman" w:hAnsi="Times New Roman"/>
          <w:sz w:val="28"/>
          <w:szCs w:val="28"/>
        </w:rPr>
        <w:t>БРЯНСКАЯ ОБЛАСТЬ</w:t>
      </w:r>
    </w:p>
    <w:p w:rsidR="00F84FD1" w:rsidRPr="00DE2613" w:rsidRDefault="00F84FD1" w:rsidP="00F84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13">
        <w:rPr>
          <w:rFonts w:ascii="Times New Roman" w:hAnsi="Times New Roman"/>
          <w:sz w:val="28"/>
          <w:szCs w:val="28"/>
        </w:rPr>
        <w:t>ТРУБЧЕВСКИЙ МУНИЦИПАЛЬНЫЙ РАЙОН</w:t>
      </w:r>
    </w:p>
    <w:p w:rsidR="00F84FD1" w:rsidRPr="00DE2613" w:rsidRDefault="00F84FD1" w:rsidP="00F84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13">
        <w:rPr>
          <w:rFonts w:ascii="Times New Roman" w:hAnsi="Times New Roman"/>
          <w:sz w:val="28"/>
          <w:szCs w:val="28"/>
        </w:rPr>
        <w:t>АДМИНИСТРАЦИЯ ТЕЛЕЦКОГО СЕЛЬСКОГО ПОСЕЛЕНИЯ</w:t>
      </w:r>
    </w:p>
    <w:p w:rsidR="00F84FD1" w:rsidRPr="00DE2613" w:rsidRDefault="00F84FD1" w:rsidP="00F84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FD1" w:rsidRPr="00DE2613" w:rsidRDefault="00F84FD1" w:rsidP="00F84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FD1" w:rsidRDefault="00F84FD1" w:rsidP="00F84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13">
        <w:rPr>
          <w:rFonts w:ascii="Times New Roman" w:hAnsi="Times New Roman"/>
          <w:sz w:val="28"/>
          <w:szCs w:val="28"/>
        </w:rPr>
        <w:t>ПОСТАНОВЛЕНИЕ</w:t>
      </w:r>
    </w:p>
    <w:p w:rsidR="00F84FD1" w:rsidRDefault="00F84FD1" w:rsidP="00F84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15</w:t>
      </w:r>
    </w:p>
    <w:p w:rsidR="00F84FD1" w:rsidRDefault="00F84FD1" w:rsidP="00F84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FD1" w:rsidRDefault="00F84FD1" w:rsidP="00F84F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23.04.2024 г.</w:t>
      </w:r>
    </w:p>
    <w:p w:rsidR="00F84FD1" w:rsidRPr="00DE2613" w:rsidRDefault="00F84FD1" w:rsidP="00F84F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FD1" w:rsidRDefault="00F84FD1" w:rsidP="00F84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D1E"/>
          <w:sz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 xml:space="preserve">Об утверждении </w:t>
      </w:r>
      <w:proofErr w:type="gramStart"/>
      <w:r w:rsidRPr="00E918E6">
        <w:rPr>
          <w:rFonts w:ascii="Arial" w:eastAsia="Times New Roman" w:hAnsi="Arial" w:cs="Arial"/>
          <w:b/>
          <w:bCs/>
          <w:color w:val="1E1D1E"/>
          <w:sz w:val="23"/>
        </w:rPr>
        <w:t>административного</w:t>
      </w:r>
      <w:proofErr w:type="gramEnd"/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 </w:t>
      </w:r>
    </w:p>
    <w:p w:rsidR="00F84FD1" w:rsidRDefault="00F84FD1" w:rsidP="00F84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D1E"/>
          <w:sz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регламента предоставления </w:t>
      </w:r>
    </w:p>
    <w:p w:rsidR="00F84FD1" w:rsidRDefault="00F84FD1" w:rsidP="00F84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D1E"/>
          <w:sz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муниципальной усл</w:t>
      </w:r>
      <w:r>
        <w:rPr>
          <w:rFonts w:ascii="Arial" w:eastAsia="Times New Roman" w:hAnsi="Arial" w:cs="Arial"/>
          <w:b/>
          <w:bCs/>
          <w:color w:val="1E1D1E"/>
          <w:sz w:val="23"/>
        </w:rPr>
        <w:t>уги </w:t>
      </w:r>
    </w:p>
    <w:p w:rsidR="00F84FD1" w:rsidRDefault="00F84FD1" w:rsidP="00F84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D1E"/>
          <w:sz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«Выдача разрешений на право вырубки</w:t>
      </w:r>
    </w:p>
    <w:p w:rsidR="00F84FD1" w:rsidRPr="003E5C2E" w:rsidRDefault="00F84FD1" w:rsidP="00F84F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E1D1E"/>
          <w:sz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 зелёных насаждений на </w:t>
      </w:r>
      <w:r>
        <w:rPr>
          <w:rFonts w:ascii="Arial" w:eastAsia="Times New Roman" w:hAnsi="Arial" w:cs="Arial"/>
          <w:b/>
          <w:bCs/>
          <w:color w:val="1E1D1E"/>
          <w:sz w:val="23"/>
        </w:rPr>
        <w:t>территории Телецкого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 сельского поселения»</w:t>
      </w:r>
    </w:p>
    <w:p w:rsidR="00F84FD1" w:rsidRPr="00E918E6" w:rsidRDefault="00F84FD1" w:rsidP="00F8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BE03EF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</w:rPr>
      </w:pPr>
      <w:r w:rsidRPr="00BE03EF">
        <w:rPr>
          <w:rFonts w:ascii="Arial" w:eastAsia="Times New Roman" w:hAnsi="Arial" w:cs="Arial"/>
          <w:b/>
          <w:bCs/>
          <w:color w:val="1E1D1E"/>
        </w:rPr>
        <w:t> </w:t>
      </w:r>
    </w:p>
    <w:p w:rsidR="00F84FD1" w:rsidRPr="00E918E6" w:rsidRDefault="00F84FD1" w:rsidP="00F84FD1">
      <w:pPr>
        <w:tabs>
          <w:tab w:val="left" w:pos="720"/>
        </w:tabs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 w:rsidRPr="00BE03EF">
        <w:rPr>
          <w:rFonts w:ascii="Arial" w:eastAsia="Times New Roman" w:hAnsi="Arial" w:cs="Arial"/>
          <w:color w:val="1E1D1E"/>
        </w:rPr>
        <w:t>В соответст</w:t>
      </w:r>
      <w:r>
        <w:rPr>
          <w:rFonts w:ascii="Arial" w:eastAsia="Times New Roman" w:hAnsi="Arial" w:cs="Arial"/>
          <w:color w:val="1E1D1E"/>
        </w:rPr>
        <w:t>вии с Федеральным законом от 06.10.</w:t>
      </w:r>
      <w:r w:rsidRPr="00BE03EF">
        <w:rPr>
          <w:rFonts w:ascii="Arial" w:eastAsia="Times New Roman" w:hAnsi="Arial" w:cs="Arial"/>
          <w:color w:val="1E1D1E"/>
        </w:rPr>
        <w:t>2003 года №131-ФЗ "Об общих принципах организации местного самоуправления в Российской Федерации", Федеральным законом от 27.07.2010 №210-ФЗ «Об организации представления государственных и муниципальных услуг», руководствуясь решением Телецкого сельского Совета народных депутатов от</w:t>
      </w:r>
      <w:r w:rsidRPr="00BE03EF">
        <w:rPr>
          <w:rFonts w:ascii="Arial" w:hAnsi="Arial" w:cs="Arial"/>
        </w:rPr>
        <w:t xml:space="preserve"> </w:t>
      </w:r>
      <w:r w:rsidRPr="00BE03EF">
        <w:rPr>
          <w:rFonts w:ascii="Arial" w:hAnsi="Arial" w:cs="Arial"/>
          <w:u w:val="single"/>
        </w:rPr>
        <w:t xml:space="preserve">30.11.2021г. </w:t>
      </w:r>
      <w:r w:rsidRPr="00BE03EF">
        <w:rPr>
          <w:rFonts w:ascii="Arial" w:hAnsi="Arial" w:cs="Arial"/>
        </w:rPr>
        <w:t xml:space="preserve"> № </w:t>
      </w:r>
      <w:r w:rsidRPr="00BE03EF">
        <w:rPr>
          <w:rFonts w:ascii="Arial" w:hAnsi="Arial" w:cs="Arial"/>
          <w:u w:val="single"/>
        </w:rPr>
        <w:t xml:space="preserve">4-91 </w:t>
      </w:r>
      <w:r>
        <w:rPr>
          <w:rFonts w:ascii="Arial" w:hAnsi="Arial" w:cs="Arial"/>
          <w:u w:val="single"/>
        </w:rPr>
        <w:t>«</w:t>
      </w:r>
      <w:r w:rsidRPr="00BE03EF">
        <w:rPr>
          <w:rFonts w:ascii="Arial" w:hAnsi="Arial" w:cs="Arial"/>
          <w:bCs/>
        </w:rPr>
        <w:t>Об утверждении Положения о муниципальном контроле в сфере благоустройства на территории Телецкого сельского поселения</w:t>
      </w:r>
      <w:r>
        <w:rPr>
          <w:rFonts w:ascii="Arial" w:hAnsi="Arial" w:cs="Arial"/>
          <w:bCs/>
        </w:rPr>
        <w:t>».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ПОСТАНОВЛЯЮ: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Default="00F84FD1" w:rsidP="00F84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Утвердить административный регламент предоставления муниципальной услуги «Выдача разрешений на право вырубки зелёных насаждений 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Телецкого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сельского поселения»</w:t>
      </w:r>
    </w:p>
    <w:p w:rsidR="00F84FD1" w:rsidRPr="00D430E9" w:rsidRDefault="00F84FD1" w:rsidP="00F84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D430E9">
        <w:rPr>
          <w:rFonts w:ascii="Arial" w:hAnsi="Arial" w:cs="Arial"/>
          <w:sz w:val="23"/>
          <w:szCs w:val="23"/>
        </w:rPr>
        <w:t>Признать утратившим силу Постановление администрации Телецкого сельского поселения № 1</w:t>
      </w:r>
      <w:r>
        <w:rPr>
          <w:rFonts w:ascii="Arial" w:hAnsi="Arial" w:cs="Arial"/>
          <w:sz w:val="23"/>
          <w:szCs w:val="23"/>
        </w:rPr>
        <w:t>9</w:t>
      </w:r>
      <w:r w:rsidRPr="00D430E9">
        <w:rPr>
          <w:rFonts w:ascii="Arial" w:hAnsi="Arial" w:cs="Arial"/>
          <w:sz w:val="23"/>
          <w:szCs w:val="23"/>
        </w:rPr>
        <w:t xml:space="preserve"> от </w:t>
      </w:r>
      <w:r>
        <w:rPr>
          <w:rFonts w:ascii="Arial" w:hAnsi="Arial" w:cs="Arial"/>
          <w:sz w:val="23"/>
          <w:szCs w:val="23"/>
        </w:rPr>
        <w:t>18.07.2023</w:t>
      </w:r>
      <w:r w:rsidRPr="00D430E9">
        <w:rPr>
          <w:rFonts w:ascii="Arial" w:hAnsi="Arial" w:cs="Arial"/>
          <w:sz w:val="23"/>
          <w:szCs w:val="23"/>
        </w:rPr>
        <w:t xml:space="preserve">г «Об  утверждении </w:t>
      </w:r>
      <w:r>
        <w:rPr>
          <w:rFonts w:ascii="Arial" w:hAnsi="Arial" w:cs="Arial"/>
          <w:sz w:val="23"/>
          <w:szCs w:val="23"/>
        </w:rPr>
        <w:t>административного регламента предоставления муниципальной услуги «Выдача разрешений на право вырубки зелёных насаждений на территории Телецкого сельского поселения»».</w:t>
      </w:r>
    </w:p>
    <w:p w:rsidR="00F84FD1" w:rsidRPr="00E918E6" w:rsidRDefault="00F84FD1" w:rsidP="00F84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Разместить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настоящее постановление на официальном сайте 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Трубчевского Муниципального района Брянской области в закладки Телецкое сельское поселение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в сети Интернет.</w:t>
      </w:r>
    </w:p>
    <w:p w:rsidR="00F84FD1" w:rsidRPr="00E918E6" w:rsidRDefault="00F84FD1" w:rsidP="00F84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Контроль за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исполнением настоящего постановления оставляю за собой.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6E22E8" w:rsidRDefault="00F84FD1" w:rsidP="00F84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2E8">
        <w:rPr>
          <w:rFonts w:ascii="Times New Roman" w:hAnsi="Times New Roman" w:cs="Times New Roman"/>
          <w:sz w:val="24"/>
          <w:szCs w:val="24"/>
        </w:rPr>
        <w:t xml:space="preserve">Глава Телецкой </w:t>
      </w:r>
      <w:proofErr w:type="gramStart"/>
      <w:r w:rsidRPr="006E22E8">
        <w:rPr>
          <w:rFonts w:ascii="Times New Roman" w:hAnsi="Times New Roman" w:cs="Times New Roman"/>
          <w:sz w:val="24"/>
          <w:szCs w:val="24"/>
        </w:rPr>
        <w:t>сельской</w:t>
      </w:r>
      <w:proofErr w:type="gramEnd"/>
      <w:r w:rsidRPr="006E2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FD1" w:rsidRDefault="00F84FD1" w:rsidP="00F84F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2E8">
        <w:rPr>
          <w:rFonts w:ascii="Times New Roman" w:hAnsi="Times New Roman" w:cs="Times New Roman"/>
          <w:sz w:val="24"/>
          <w:szCs w:val="24"/>
        </w:rPr>
        <w:t>администрации Трубчевского района                                   Лушин В.</w:t>
      </w:r>
      <w:proofErr w:type="gramStart"/>
      <w:r w:rsidRPr="006E22E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84FD1" w:rsidRPr="00BA1001" w:rsidRDefault="00F84FD1" w:rsidP="00F84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                                                    </w:t>
      </w:r>
      <w:r>
        <w:rPr>
          <w:rFonts w:ascii="Arial" w:eastAsia="Times New Roman" w:hAnsi="Arial" w:cs="Arial"/>
          <w:color w:val="1E1D1E"/>
          <w:sz w:val="23"/>
          <w:szCs w:val="23"/>
        </w:rPr>
        <w:t>                              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  Утверждён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постановлением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                  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сельской администрации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от 23.04.2024г.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№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15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Административный регламент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по предоставлению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«Выдача разрешений на право вырубки зеленых насаждений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поселения»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917BAB" w:rsidRDefault="00F84FD1" w:rsidP="00F84FD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sz w:val="30"/>
          <w:szCs w:val="30"/>
        </w:rPr>
      </w:pPr>
      <w:r w:rsidRPr="00917BAB">
        <w:rPr>
          <w:rFonts w:ascii="Arial" w:eastAsia="Times New Roman" w:hAnsi="Arial" w:cs="Arial"/>
          <w:sz w:val="30"/>
          <w:szCs w:val="30"/>
        </w:rPr>
        <w:t>I. Общие положения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1.      Предмет регулирования а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дминистративного регламента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            1.1.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Административный регламент устанав</w:t>
      </w:r>
      <w:r>
        <w:rPr>
          <w:rFonts w:ascii="Arial" w:eastAsia="Times New Roman" w:hAnsi="Arial" w:cs="Arial"/>
          <w:color w:val="1E1D1E"/>
          <w:sz w:val="23"/>
          <w:szCs w:val="23"/>
        </w:rPr>
        <w:t>ливает стандарт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униципальной услуги «Выдача разрешений на право вырубки зеленых насаждений 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</w:t>
      </w:r>
      <w:r>
        <w:rPr>
          <w:rFonts w:ascii="Arial" w:eastAsia="Times New Roman" w:hAnsi="Arial" w:cs="Arial"/>
          <w:color w:val="1E1D1E"/>
          <w:sz w:val="23"/>
          <w:szCs w:val="23"/>
        </w:rPr>
        <w:t>де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,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формы контроля за исполнением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дминистративного регламента, досудебный (внесудебный) порядок обжалования решений и действий (бездействия) органов местного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самоуправления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 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(далее – Администрация), уполномоченных лиц Администрации, предоставляющих Муниципальную услугу.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1.2. Вырубка (обрезка) зеленых насаждений осуществляется в случаях: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1.2.3.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внутридворовых</w:t>
      </w:r>
      <w:proofErr w:type="spell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территорий);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1.2.4. Проведения капитального и текущего ремонта инженерных коммуникаций;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1.2.5.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Сносе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(демонтаже) зданий, сооружений;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1.2.6.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1.2.7.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1.3. Выдача разрешений на право вырубки зеленых насаждений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1.4. Охране подлежат все зеленые насаждения, расположенные 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поселения, независимо от форм собственности на земельные участки, где эти насаждения расположены. Вырубка зеленых насаждений без разрешения на право вырубки 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 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не допускается.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1.5. Термины и определения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Термины и определ</w:t>
      </w:r>
      <w:r>
        <w:rPr>
          <w:rFonts w:ascii="Arial" w:eastAsia="Times New Roman" w:hAnsi="Arial" w:cs="Arial"/>
          <w:color w:val="1E1D1E"/>
          <w:sz w:val="23"/>
          <w:szCs w:val="23"/>
        </w:rPr>
        <w:t>ения, используемые в настоящем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</w:t>
      </w:r>
      <w:r>
        <w:rPr>
          <w:rFonts w:ascii="Arial" w:eastAsia="Times New Roman" w:hAnsi="Arial" w:cs="Arial"/>
          <w:color w:val="1E1D1E"/>
          <w:sz w:val="23"/>
          <w:szCs w:val="23"/>
        </w:rPr>
        <w:t>вном регламенте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униципальной услуги «Выдача разрешений на право вырубки зеленых насаждений 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E1D1E"/>
          <w:sz w:val="23"/>
          <w:szCs w:val="23"/>
        </w:rPr>
        <w:t>сельского поселения» (далее –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дминистративный регламент), указа</w:t>
      </w:r>
      <w:r>
        <w:rPr>
          <w:rFonts w:ascii="Arial" w:eastAsia="Times New Roman" w:hAnsi="Arial" w:cs="Arial"/>
          <w:color w:val="1E1D1E"/>
          <w:sz w:val="23"/>
          <w:szCs w:val="23"/>
        </w:rPr>
        <w:t>ны в Приложении №1 к настоящему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дминистративному регламенту.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2. Лица, имеющие право на получение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2.1. Лицами, имеющими право на получение Муниципальной услуги (далее – Заявители), являются: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2.1.1. Физические лица, юридические лица, индивидуальные предприниматели – правообладатели земельных участков, расположенных 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2.2. Интересы лиц, указан</w:t>
      </w:r>
      <w:r>
        <w:rPr>
          <w:rFonts w:ascii="Arial" w:eastAsia="Times New Roman" w:hAnsi="Arial" w:cs="Arial"/>
          <w:color w:val="1E1D1E"/>
          <w:sz w:val="23"/>
          <w:szCs w:val="23"/>
        </w:rPr>
        <w:t>ных в пункте 2.1.1. настоящего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3. Требования к порядку информирования о порядке 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3.1. Информация о месте нахождения, графике работы Администрации, предоставляющей Муниципальную услугу, контактных телефонах, адресе сайта в се</w:t>
      </w:r>
      <w:r>
        <w:rPr>
          <w:rFonts w:ascii="Arial" w:eastAsia="Times New Roman" w:hAnsi="Arial" w:cs="Arial"/>
          <w:color w:val="1E1D1E"/>
          <w:sz w:val="23"/>
          <w:szCs w:val="23"/>
        </w:rPr>
        <w:t>ти Интернет Ад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министрации,</w:t>
      </w:r>
      <w:r>
        <w:rPr>
          <w:rFonts w:ascii="Arial" w:eastAsia="Times New Roman" w:hAnsi="Arial" w:cs="Arial"/>
          <w:i/>
          <w:iCs/>
          <w:color w:val="1E1D1E"/>
          <w:sz w:val="23"/>
        </w:rPr>
        <w:t xml:space="preserve"> ЕПГУ,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 xml:space="preserve"> приведе</w:t>
      </w:r>
      <w:r>
        <w:rPr>
          <w:rFonts w:ascii="Arial" w:eastAsia="Times New Roman" w:hAnsi="Arial" w:cs="Arial"/>
          <w:i/>
          <w:iCs/>
          <w:color w:val="1E1D1E"/>
          <w:sz w:val="23"/>
        </w:rPr>
        <w:t>ны в Приложении №2 к настоящему а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дминистративному регламенту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3.2. Инфор</w:t>
      </w:r>
      <w:r>
        <w:rPr>
          <w:rFonts w:ascii="Arial" w:eastAsia="Times New Roman" w:hAnsi="Arial" w:cs="Arial"/>
          <w:color w:val="1E1D1E"/>
          <w:sz w:val="23"/>
          <w:szCs w:val="23"/>
        </w:rPr>
        <w:t>мация о порядке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предоставляется в Администрации по номерам телефонов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«Интернет»), публикации в средствах массовой информации, на информационных стендах, ЕПГУ.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3.3. Сведения о местонахождении, контактных телефонах (телефонах для справок), адресах электронной почты, графике р</w:t>
      </w:r>
      <w:r>
        <w:rPr>
          <w:rFonts w:ascii="Arial" w:eastAsia="Times New Roman" w:hAnsi="Arial" w:cs="Arial"/>
          <w:color w:val="1E1D1E"/>
          <w:sz w:val="23"/>
          <w:szCs w:val="23"/>
        </w:rPr>
        <w:t>аботы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организаций</w:t>
      </w:r>
      <w:r>
        <w:rPr>
          <w:rFonts w:ascii="Arial" w:eastAsia="Times New Roman" w:hAnsi="Arial" w:cs="Arial"/>
          <w:color w:val="1E1D1E"/>
          <w:sz w:val="23"/>
          <w:szCs w:val="23"/>
        </w:rPr>
        <w:t>, участвующих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размещаются: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на официальном сайте Администрации;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РГУ;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на ЕПГУ;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на информационных стендах.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3.4. Для получения информа</w:t>
      </w:r>
      <w:r>
        <w:rPr>
          <w:rFonts w:ascii="Arial" w:eastAsia="Times New Roman" w:hAnsi="Arial" w:cs="Arial"/>
          <w:color w:val="1E1D1E"/>
          <w:sz w:val="23"/>
          <w:szCs w:val="23"/>
        </w:rPr>
        <w:t>ции по вопросам предоставления Муниципальной услуги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3.5. При личном обращении гражданин информируется о: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-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порядке</w:t>
      </w:r>
      <w:proofErr w:type="gramEnd"/>
      <w:r>
        <w:rPr>
          <w:rFonts w:ascii="Arial" w:eastAsia="Times New Roman" w:hAnsi="Arial" w:cs="Arial"/>
          <w:color w:val="1E1D1E"/>
          <w:sz w:val="23"/>
          <w:szCs w:val="23"/>
        </w:rPr>
        <w:t xml:space="preserve">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-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сроках</w:t>
      </w:r>
      <w:proofErr w:type="gramEnd"/>
      <w:r>
        <w:rPr>
          <w:rFonts w:ascii="Arial" w:eastAsia="Times New Roman" w:hAnsi="Arial" w:cs="Arial"/>
          <w:color w:val="1E1D1E"/>
          <w:sz w:val="23"/>
          <w:szCs w:val="23"/>
        </w:rPr>
        <w:t xml:space="preserve">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-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порядке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обжалования действий (бездействия) и решений должностных лиц, осуществляемых и принима</w:t>
      </w:r>
      <w:r>
        <w:rPr>
          <w:rFonts w:ascii="Arial" w:eastAsia="Times New Roman" w:hAnsi="Arial" w:cs="Arial"/>
          <w:color w:val="1E1D1E"/>
          <w:sz w:val="23"/>
          <w:szCs w:val="23"/>
        </w:rPr>
        <w:t>емых ими в ходе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Информирование граждан по телефону осуществляется в соответствии с графиком работы Администрации.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3.6. 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-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месте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нахождения и режиме работы Администрации;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-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сроках</w:t>
      </w:r>
      <w:proofErr w:type="gramEnd"/>
      <w:r>
        <w:rPr>
          <w:rFonts w:ascii="Arial" w:eastAsia="Times New Roman" w:hAnsi="Arial" w:cs="Arial"/>
          <w:color w:val="1E1D1E"/>
          <w:sz w:val="23"/>
          <w:szCs w:val="23"/>
        </w:rPr>
        <w:t xml:space="preserve">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-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порядке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обжалования решений, действий (бездействия) должностных лиц</w:t>
      </w:r>
      <w:r>
        <w:rPr>
          <w:rFonts w:ascii="Arial" w:eastAsia="Times New Roman" w:hAnsi="Arial" w:cs="Arial"/>
          <w:color w:val="1E1D1E"/>
          <w:sz w:val="23"/>
          <w:szCs w:val="23"/>
        </w:rPr>
        <w:t>, участвующих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Время разговора не должно превышать 15 минут.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3.7. В случае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,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если для подготовки ответа требуется продолжительное время, специалист, осуществляющий устное информирование, предлагает 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3.8. Информирование 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порядке и ходе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и консультирование по вопросам ее предоставления осуществляется бесплатно.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3.9. Порядок, форма и место размещения информации организаций</w:t>
      </w:r>
      <w:r>
        <w:rPr>
          <w:rFonts w:ascii="Arial" w:eastAsia="Times New Roman" w:hAnsi="Arial" w:cs="Arial"/>
          <w:color w:val="1E1D1E"/>
          <w:sz w:val="23"/>
          <w:szCs w:val="23"/>
        </w:rPr>
        <w:t>, участвующих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3.10. На информационном стенде Администрации размещается следующая обязательная информация: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перечень докумен</w:t>
      </w:r>
      <w:r>
        <w:rPr>
          <w:rFonts w:ascii="Arial" w:eastAsia="Times New Roman" w:hAnsi="Arial" w:cs="Arial"/>
          <w:color w:val="1E1D1E"/>
          <w:sz w:val="23"/>
          <w:szCs w:val="23"/>
        </w:rPr>
        <w:t>тов, необходимых для получения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форма запроса;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основан</w:t>
      </w:r>
      <w:r>
        <w:rPr>
          <w:rFonts w:ascii="Arial" w:eastAsia="Times New Roman" w:hAnsi="Arial" w:cs="Arial"/>
          <w:color w:val="1E1D1E"/>
          <w:sz w:val="23"/>
          <w:szCs w:val="23"/>
        </w:rPr>
        <w:t>ия для отказа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На официальном сайте Администрации в сети Интернет размещается следующая обязательная информация: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о месте нахождения, графике работы и адрес электронной почты МФЦ;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номера телефонов для справок, адрес электронной почты, адрес официального сайта Администрации (при наличии);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извлечения из нормативных правовых актов, р</w:t>
      </w:r>
      <w:r>
        <w:rPr>
          <w:rFonts w:ascii="Arial" w:eastAsia="Times New Roman" w:hAnsi="Arial" w:cs="Arial"/>
          <w:color w:val="1E1D1E"/>
          <w:sz w:val="23"/>
          <w:szCs w:val="23"/>
        </w:rPr>
        <w:t>егламентирующих предоставление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 порядок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- перечень документов, </w:t>
      </w:r>
      <w:r>
        <w:rPr>
          <w:rFonts w:ascii="Arial" w:eastAsia="Times New Roman" w:hAnsi="Arial" w:cs="Arial"/>
          <w:color w:val="1E1D1E"/>
          <w:sz w:val="23"/>
          <w:szCs w:val="23"/>
        </w:rPr>
        <w:t>необходимых для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образцы запросов для предос</w:t>
      </w:r>
      <w:r>
        <w:rPr>
          <w:rFonts w:ascii="Arial" w:eastAsia="Times New Roman" w:hAnsi="Arial" w:cs="Arial"/>
          <w:color w:val="1E1D1E"/>
          <w:sz w:val="23"/>
          <w:szCs w:val="23"/>
        </w:rPr>
        <w:t>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основан</w:t>
      </w:r>
      <w:r>
        <w:rPr>
          <w:rFonts w:ascii="Arial" w:eastAsia="Times New Roman" w:hAnsi="Arial" w:cs="Arial"/>
          <w:color w:val="1E1D1E"/>
          <w:sz w:val="23"/>
          <w:szCs w:val="23"/>
        </w:rPr>
        <w:t>ия для отказа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наиболее типич</w:t>
      </w:r>
      <w:r>
        <w:rPr>
          <w:rFonts w:ascii="Arial" w:eastAsia="Times New Roman" w:hAnsi="Arial" w:cs="Arial"/>
          <w:color w:val="1E1D1E"/>
          <w:sz w:val="23"/>
          <w:szCs w:val="23"/>
        </w:rPr>
        <w:t>ные и распространенные вопросы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аявителей и ответы на них бе</w:t>
      </w:r>
      <w:r>
        <w:rPr>
          <w:rFonts w:ascii="Arial" w:eastAsia="Times New Roman" w:hAnsi="Arial" w:cs="Arial"/>
          <w:color w:val="1E1D1E"/>
          <w:sz w:val="23"/>
          <w:szCs w:val="23"/>
        </w:rPr>
        <w:t>з указания персональных данных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3.11. С использованием ЕПГУ, официального сайта Администрации (при наличии) гражданам предос</w:t>
      </w:r>
      <w:r>
        <w:rPr>
          <w:rFonts w:ascii="Arial" w:eastAsia="Times New Roman" w:hAnsi="Arial" w:cs="Arial"/>
          <w:color w:val="1E1D1E"/>
          <w:sz w:val="23"/>
          <w:szCs w:val="23"/>
        </w:rPr>
        <w:t>тавляется доступ к сведениям 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услуге: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ознакомление с нормативными правовыми актами, регулирующими отношения, возника</w:t>
      </w:r>
      <w:r>
        <w:rPr>
          <w:rFonts w:ascii="Arial" w:eastAsia="Times New Roman" w:hAnsi="Arial" w:cs="Arial"/>
          <w:color w:val="1E1D1E"/>
          <w:sz w:val="23"/>
          <w:szCs w:val="23"/>
        </w:rPr>
        <w:t>ющие в связи с предоставлением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ознакомление с настоя</w:t>
      </w:r>
      <w:r>
        <w:rPr>
          <w:rFonts w:ascii="Arial" w:eastAsia="Times New Roman" w:hAnsi="Arial" w:cs="Arial"/>
          <w:color w:val="1E1D1E"/>
          <w:sz w:val="23"/>
          <w:szCs w:val="23"/>
        </w:rPr>
        <w:t>щим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дминистративным регламентом.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3.12. Гражданам предоставляется возможность: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получения формы запроса из Интернет-ресурса, самостоятельного заполнения;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направления обраще</w:t>
      </w:r>
      <w:r>
        <w:rPr>
          <w:rFonts w:ascii="Arial" w:eastAsia="Times New Roman" w:hAnsi="Arial" w:cs="Arial"/>
          <w:color w:val="1E1D1E"/>
          <w:sz w:val="23"/>
          <w:szCs w:val="23"/>
        </w:rPr>
        <w:t>ния по вопросам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и получения ответа в электронном виде</w:t>
      </w:r>
      <w:r>
        <w:rPr>
          <w:rFonts w:ascii="Arial" w:eastAsia="Times New Roman" w:hAnsi="Arial" w:cs="Arial"/>
          <w:color w:val="1E1D1E"/>
          <w:sz w:val="23"/>
          <w:szCs w:val="23"/>
        </w:rPr>
        <w:t>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II. Стандарт 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4.  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Наименование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4.1.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Муниципальная услуга «Выдача разрешений на право вырубки зеленых насаждений 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поселения»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182568" w:rsidRDefault="00F84FD1" w:rsidP="00F84FD1">
      <w:pPr>
        <w:pStyle w:val="aa"/>
        <w:numPr>
          <w:ilvl w:val="0"/>
          <w:numId w:val="7"/>
        </w:numPr>
        <w:shd w:val="clear" w:color="auto" w:fill="FFFFFF"/>
        <w:spacing w:before="100" w:beforeAutospacing="1" w:after="180" w:afterAutospacing="1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182568">
        <w:rPr>
          <w:rFonts w:ascii="Arial" w:eastAsia="Times New Roman" w:hAnsi="Arial" w:cs="Arial"/>
          <w:b/>
          <w:color w:val="1E1D1E"/>
          <w:sz w:val="23"/>
          <w:szCs w:val="23"/>
        </w:rPr>
        <w:lastRenderedPageBreak/>
        <w:t>Наименование органа местного самоуправления, предоставляющего Муниципальную услугу</w:t>
      </w:r>
      <w:r w:rsidRPr="00182568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5.1. Органом, ответственным за предоставление Муниципальной услуги, является </w:t>
      </w:r>
      <w:r>
        <w:rPr>
          <w:rFonts w:ascii="Arial" w:eastAsia="Times New Roman" w:hAnsi="Arial" w:cs="Arial"/>
          <w:color w:val="1E1D1E"/>
          <w:sz w:val="23"/>
          <w:szCs w:val="23"/>
        </w:rPr>
        <w:t>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дминистрация. Заявитель (представитель Заявителя) обращается за предоставлением Муниципальной услуги в </w:t>
      </w:r>
      <w:r>
        <w:rPr>
          <w:rFonts w:ascii="Arial" w:eastAsia="Times New Roman" w:hAnsi="Arial" w:cs="Arial"/>
          <w:color w:val="1E1D1E"/>
          <w:sz w:val="23"/>
          <w:szCs w:val="23"/>
        </w:rPr>
        <w:t>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дминистрацию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5.2. Непосредственное предоставление Муниципальной услуги осуществляет Администрация.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5.3.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5.4. В целях предоставления Муниципальной услуги Администрация взаимодействует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с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>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5.4.1. Управлением Федеральной службы государственной регистрации, кадастра и картографии по Брянской области (в рамках межведомственного взаимодействия);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5.4.2. Управлением Федеральной налоговой службы по Брянской области (в рамках межведомственного взаимодействия);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5.4.3. Отделом по управлению муниципальным имуществом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E1D1E"/>
          <w:sz w:val="23"/>
          <w:szCs w:val="23"/>
        </w:rPr>
        <w:t>Трубчевского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муниципального района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 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(в рамках межведомственного взаимодействия)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5.4.4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 Управлением лесами Брянской области или подведомственным ему учреждением, осуществляющим реализацию полномочий в сфере лесных отношений (в рамках межведомственного взаимодействия);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5.5.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pStyle w:val="aa"/>
        <w:numPr>
          <w:ilvl w:val="0"/>
          <w:numId w:val="7"/>
        </w:num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1E1D1E"/>
          <w:sz w:val="23"/>
        </w:rPr>
      </w:pPr>
      <w:r w:rsidRPr="00D73151">
        <w:rPr>
          <w:rFonts w:ascii="Arial" w:eastAsia="Times New Roman" w:hAnsi="Arial" w:cs="Arial"/>
          <w:b/>
          <w:bCs/>
          <w:color w:val="1E1D1E"/>
          <w:sz w:val="23"/>
        </w:rPr>
        <w:t>Описание результата предоставления Муниципальной услуги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bCs/>
          <w:color w:val="1E1D1E"/>
          <w:sz w:val="23"/>
        </w:rPr>
      </w:pPr>
      <w:r w:rsidRPr="00D73151">
        <w:rPr>
          <w:rFonts w:ascii="Arial" w:eastAsia="Times New Roman" w:hAnsi="Arial" w:cs="Arial"/>
          <w:bCs/>
          <w:color w:val="1E1D1E"/>
          <w:sz w:val="23"/>
        </w:rPr>
        <w:t>6.</w:t>
      </w:r>
      <w:r>
        <w:rPr>
          <w:rFonts w:ascii="Arial" w:eastAsia="Times New Roman" w:hAnsi="Arial" w:cs="Arial"/>
          <w:bCs/>
          <w:color w:val="1E1D1E"/>
          <w:sz w:val="23"/>
        </w:rPr>
        <w:t>1. Результатом предоставления Муниципальной услуги является: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bCs/>
          <w:color w:val="1E1D1E"/>
          <w:sz w:val="23"/>
        </w:rPr>
      </w:pPr>
      <w:r>
        <w:rPr>
          <w:rFonts w:ascii="Arial" w:eastAsia="Times New Roman" w:hAnsi="Arial" w:cs="Arial"/>
          <w:bCs/>
          <w:color w:val="1E1D1E"/>
          <w:sz w:val="23"/>
        </w:rPr>
        <w:t>6.1.1. Выдача разрешения на право вырубки зелёных насаждений на территории Телецкого сельского поселения;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bCs/>
          <w:color w:val="1E1D1E"/>
          <w:sz w:val="23"/>
        </w:rPr>
      </w:pPr>
      <w:r>
        <w:rPr>
          <w:rFonts w:ascii="Arial" w:eastAsia="Times New Roman" w:hAnsi="Arial" w:cs="Arial"/>
          <w:bCs/>
          <w:color w:val="1E1D1E"/>
          <w:sz w:val="23"/>
        </w:rPr>
        <w:t>6.1.2. Официальный мотивированный отказ в выдаче разрешения на право вырубки зелёных насаждений на территории Телецкого сельского поселения.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bCs/>
          <w:color w:val="1E1D1E"/>
          <w:sz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7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. Срок 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Срок предоставления Муниципальной услуги: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.1.1. При обращении Заявителя за получением выдачи разрешения на право вырубки зеленых насаждений не может превышать 21 рабочий день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с даты регистрации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Заявления в Администрации.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.1.2. При обращении Заявителя за получением выдачи разрешения на право вырубки зеленых насаждений в случае необходимости проведения аварийно-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 xml:space="preserve">восстановительных работ сетей инженерно-технического обеспечения и сооружений не может превышать 3 рабочих дней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с даты регистрации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насаждений, с последующей подачей в течение суток с момента начала аварийно-восстановительных работ Заявления в Администрацию.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.2. Срок предоставления Муниципальной услуги начинает исчисляться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с даты регистрации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Заявления в Администрации.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 Основания для приостановления предоставления Муниципальной услуги не предусмотрены.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8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. Пра</w:t>
      </w:r>
      <w:r>
        <w:rPr>
          <w:rFonts w:ascii="Arial" w:eastAsia="Times New Roman" w:hAnsi="Arial" w:cs="Arial"/>
          <w:b/>
          <w:bCs/>
          <w:color w:val="1E1D1E"/>
          <w:sz w:val="23"/>
        </w:rPr>
        <w:t>вовые основания предоставления М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8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разделе Муниципальные услуги, Положения, программы, правила, а также в со</w:t>
      </w:r>
      <w:r>
        <w:rPr>
          <w:rFonts w:ascii="Arial" w:eastAsia="Times New Roman" w:hAnsi="Arial" w:cs="Arial"/>
          <w:color w:val="1E1D1E"/>
          <w:sz w:val="23"/>
          <w:szCs w:val="23"/>
        </w:rPr>
        <w:t>ответствующем разделе ЕПГУ,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федеральной государственной информационной системе «Федеральный реестр государственных и муни</w:t>
      </w:r>
      <w:r>
        <w:rPr>
          <w:rFonts w:ascii="Arial" w:eastAsia="Times New Roman" w:hAnsi="Arial" w:cs="Arial"/>
          <w:color w:val="1E1D1E"/>
          <w:sz w:val="23"/>
          <w:szCs w:val="23"/>
        </w:rPr>
        <w:t>ципальных услуг (функций)».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Основными нормативными правовыми актами, регулирующими предоставление Муниципальной услуги, являются: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8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.1.1. Правила благоустройства территории МО «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Телецкое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сельское поселение»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8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.1.2. Настоящий регламент;</w:t>
      </w:r>
    </w:p>
    <w:p w:rsidR="00F84FD1" w:rsidRPr="00A44FBE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8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.2. Общий список нормативных правовых актов, в соответствии с которыми осуществляется предоставление Муниципальной услуги, привед</w:t>
      </w:r>
      <w:r>
        <w:rPr>
          <w:rFonts w:ascii="Arial" w:eastAsia="Times New Roman" w:hAnsi="Arial" w:cs="Arial"/>
          <w:color w:val="1E1D1E"/>
          <w:sz w:val="23"/>
          <w:szCs w:val="23"/>
        </w:rPr>
        <w:t>ен в Приложении №5 к настоящему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дминистративному регламенту.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9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. Исчерпывающий перечень документов, необходимых для 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Список документов, обязательных для предоставления Заявителем: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.1.1. В случае обращения непосредственно самим Заявителем: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.1.1.1 Заявление на предоставление Муниципальной услуги, подписанное непосредственно самим Заявителем, в соответствии с Приложением </w:t>
      </w:r>
      <w:r>
        <w:rPr>
          <w:rFonts w:ascii="Arial" w:eastAsia="Times New Roman" w:hAnsi="Arial" w:cs="Arial"/>
          <w:color w:val="1E1D1E"/>
          <w:sz w:val="23"/>
          <w:szCs w:val="23"/>
        </w:rPr>
        <w:t>№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6 (Форма Заявления на получение разрешения на вырубку зеленых насаждений) или Приложением </w:t>
      </w:r>
      <w:r>
        <w:rPr>
          <w:rFonts w:ascii="Arial" w:eastAsia="Times New Roman" w:hAnsi="Arial" w:cs="Arial"/>
          <w:color w:val="1E1D1E"/>
          <w:sz w:val="23"/>
          <w:szCs w:val="23"/>
        </w:rPr>
        <w:t>№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7 (Форма Заявления на получение разрешения на право вырубки зеленых насаждений для производства аварийно-восстановительных работ);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.1.1.2 Документ, удостоверяющий личность Заявителя.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.1.2.1. Заявление на предоставление Муниципальной услуги, подписанное непосредственно самим Заявителем;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.1.2.2. Документ, удостоверяющий личность представителя;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.2.В случае обращения за получением разрешения на право вырубки зеленых насаждений, дополнительно к документам </w:t>
      </w:r>
      <w:r w:rsidRPr="00E9018D">
        <w:rPr>
          <w:rFonts w:ascii="Arial" w:eastAsia="Times New Roman" w:hAnsi="Arial" w:cs="Arial"/>
          <w:sz w:val="23"/>
          <w:szCs w:val="23"/>
        </w:rPr>
        <w:t>указанным в п.9.1 регламента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представляются: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.2.1. Копии раздела проектной документации, содержащего перечень мероприятия по охране окружающей среды;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.2.2. Копии правоустанавливающих и (или) </w:t>
      </w:r>
      <w:proofErr w:type="spell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правоудостоверяющих</w:t>
      </w:r>
      <w:proofErr w:type="spell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.2.3 Схема участка с нанесенными зелеными насаждениями, подлежащими вырубке с указанием примерных расстояний до ближайших строений или других ориентиров;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.2.4. Копия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протокола общего собрания собственников помещений многоквартирного жилого дома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 решением о вырубке зеленых насаждений (в случае, если земельный участок входит в состав общего имущества многоквартирного жилого дома). Если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зеленые насаждения, подлежащие вырубке находятся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в аварийном состоянии, указанный документ не требуется.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10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В целях предоставления Муниципальной услуги Администрацией запрашиваются: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.1.1. Правоустанавливающие документы на земельный участок в Федеральной службе государственной регистрации, кадастра и картографии по Брянской области (для определения правообладателя объекта и проверки полномочий);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Брянской области (для определения правообладателя коммуникаций и проверки полномочий);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.1.3. Разрешение на строительство объекта капитального строительства;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.1.4. Документация по планировке территории;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>10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.1.5.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земельного участка;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.1.6. Информация об отсутствии наложения участка на земли государственного лесного фонда в подведомст</w:t>
      </w:r>
      <w:r>
        <w:rPr>
          <w:rFonts w:ascii="Arial" w:eastAsia="Times New Roman" w:hAnsi="Arial" w:cs="Arial"/>
          <w:color w:val="1E1D1E"/>
          <w:sz w:val="23"/>
          <w:szCs w:val="23"/>
        </w:rPr>
        <w:t>венном учреждении, осуществляюще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м реализацию полномочий в сфере лесных отношений (в рамках межведомственного взаимодействия для установления полномочий);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.1.7. Выписка из единого государс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твенного реестра индивидуальных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предпринимателей или выписка из единого государственного реестра юридических лиц в Управлении Федеральной налоговой службы по Брянской области (для подтверждения сведений постановки на налоговый учет индивидуального предпринимателя или юридического лица).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 Администрац</w:t>
      </w:r>
      <w:r>
        <w:rPr>
          <w:rFonts w:ascii="Arial" w:eastAsia="Times New Roman" w:hAnsi="Arial" w:cs="Arial"/>
          <w:color w:val="1E1D1E"/>
          <w:sz w:val="23"/>
          <w:szCs w:val="23"/>
        </w:rPr>
        <w:t>ия не имеет права требовать от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</w:t>
      </w:r>
      <w:r>
        <w:rPr>
          <w:rFonts w:ascii="Arial" w:eastAsia="Times New Roman" w:hAnsi="Arial" w:cs="Arial"/>
          <w:color w:val="1E1D1E"/>
          <w:sz w:val="23"/>
          <w:szCs w:val="23"/>
        </w:rPr>
        <w:t>: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10.3.1.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10.3.2.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Муниципальных услуг, в соответствии с нормативными правовыми</w:t>
      </w:r>
      <w:proofErr w:type="gramEnd"/>
      <w:r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>
        <w:rPr>
          <w:rFonts w:ascii="Arial" w:eastAsia="Times New Roman" w:hAnsi="Arial" w:cs="Arial"/>
          <w:color w:val="1E1D1E"/>
          <w:sz w:val="23"/>
          <w:szCs w:val="23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10.3.3.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существления действий, в том числе согласова</w:t>
      </w:r>
      <w:r>
        <w:rPr>
          <w:rFonts w:ascii="Arial" w:eastAsia="Times New Roman" w:hAnsi="Arial" w:cs="Arial"/>
          <w:color w:val="1E1D1E"/>
          <w:sz w:val="23"/>
          <w:szCs w:val="23"/>
        </w:rPr>
        <w:t>ний, необходимых для получения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и получения документов и информации, предоставляемых в результате предоставления таких услуг,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включенных </w:t>
      </w:r>
      <w:r>
        <w:rPr>
          <w:rFonts w:ascii="Arial" w:eastAsia="Times New Roman" w:hAnsi="Arial" w:cs="Arial"/>
          <w:color w:val="1E1D1E"/>
          <w:sz w:val="23"/>
          <w:szCs w:val="23"/>
        </w:rPr>
        <w:t>в перечни, указанные в части 1 статьи 9 настоящего Федерального закона;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10.3.4. П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rFonts w:ascii="Arial" w:eastAsia="Times New Roman" w:hAnsi="Arial" w:cs="Arial"/>
          <w:color w:val="1E1D1E"/>
          <w:sz w:val="23"/>
          <w:szCs w:val="23"/>
        </w:rPr>
        <w:t>необходимых для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услуги, либо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за исключением следующих случаев: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10.3.4.1. И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зменение требований нормативных правовых ак</w:t>
      </w:r>
      <w:r>
        <w:rPr>
          <w:rFonts w:ascii="Arial" w:eastAsia="Times New Roman" w:hAnsi="Arial" w:cs="Arial"/>
          <w:color w:val="1E1D1E"/>
          <w:sz w:val="23"/>
          <w:szCs w:val="23"/>
        </w:rPr>
        <w:t>тов, касающихся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после первоначальной под</w:t>
      </w:r>
      <w:r>
        <w:rPr>
          <w:rFonts w:ascii="Arial" w:eastAsia="Times New Roman" w:hAnsi="Arial" w:cs="Arial"/>
          <w:color w:val="1E1D1E"/>
          <w:sz w:val="23"/>
          <w:szCs w:val="23"/>
        </w:rPr>
        <w:t>ачи Заявления о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10.3.4.2. Н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аличие ошибо</w:t>
      </w:r>
      <w:r>
        <w:rPr>
          <w:rFonts w:ascii="Arial" w:eastAsia="Times New Roman" w:hAnsi="Arial" w:cs="Arial"/>
          <w:color w:val="1E1D1E"/>
          <w:sz w:val="23"/>
          <w:szCs w:val="23"/>
        </w:rPr>
        <w:t>к в Заявлении о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услуги и документах, поданных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аявителем после первоначального отказа в приеме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 xml:space="preserve">документов, </w:t>
      </w:r>
      <w:r>
        <w:rPr>
          <w:rFonts w:ascii="Arial" w:eastAsia="Times New Roman" w:hAnsi="Arial" w:cs="Arial"/>
          <w:color w:val="1E1D1E"/>
          <w:sz w:val="23"/>
          <w:szCs w:val="23"/>
        </w:rPr>
        <w:t>необходимых для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услуги, либо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и не включенных в представленный ранее комплект документов;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10.3.4.3. И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стечение срока действия документов или изменение информации после первоначального отказа в приеме документов, </w:t>
      </w:r>
      <w:r>
        <w:rPr>
          <w:rFonts w:ascii="Arial" w:eastAsia="Times New Roman" w:hAnsi="Arial" w:cs="Arial"/>
          <w:color w:val="1E1D1E"/>
          <w:sz w:val="23"/>
          <w:szCs w:val="23"/>
        </w:rPr>
        <w:t>необходимых для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услуги, либо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10.3.4.4.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В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ыявление документально подтвержденного факта (признаков) ошибочного или противоправного действия (бездействия) должностного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лица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5" w:history="1">
        <w:r w:rsidRPr="00E918E6">
          <w:rPr>
            <w:rFonts w:ascii="Arial" w:eastAsia="Times New Roman" w:hAnsi="Arial" w:cs="Arial"/>
            <w:color w:val="2082C7"/>
            <w:sz w:val="23"/>
          </w:rPr>
          <w:t>частью 1.1 статьи 16</w:t>
        </w:r>
      </w:hyperlink>
      <w:r w:rsidRPr="00E918E6">
        <w:rPr>
          <w:rFonts w:ascii="Arial" w:eastAsia="Times New Roman" w:hAnsi="Arial" w:cs="Arial"/>
          <w:color w:val="1E1D1E"/>
          <w:sz w:val="23"/>
          <w:szCs w:val="23"/>
        </w:rPr>
        <w:t> Федерального закона № 210-ФЗ, при первоначальном отказе в приеме документов, необходимых для пр</w:t>
      </w:r>
      <w:r>
        <w:rPr>
          <w:rFonts w:ascii="Arial" w:eastAsia="Times New Roman" w:hAnsi="Arial" w:cs="Arial"/>
          <w:color w:val="1E1D1E"/>
          <w:sz w:val="23"/>
          <w:szCs w:val="23"/>
        </w:rPr>
        <w:t>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услуги, либо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о чем в письменном виде за подписью руковод</w:t>
      </w:r>
      <w:r>
        <w:rPr>
          <w:rFonts w:ascii="Arial" w:eastAsia="Times New Roman" w:hAnsi="Arial" w:cs="Arial"/>
          <w:color w:val="1E1D1E"/>
          <w:sz w:val="23"/>
          <w:szCs w:val="23"/>
        </w:rPr>
        <w:t>ителя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руководителя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многофункционального центра при первоначальном отказе в приеме документов, </w:t>
      </w:r>
      <w:r>
        <w:rPr>
          <w:rFonts w:ascii="Arial" w:eastAsia="Times New Roman" w:hAnsi="Arial" w:cs="Arial"/>
          <w:color w:val="1E1D1E"/>
          <w:sz w:val="23"/>
          <w:szCs w:val="23"/>
        </w:rPr>
        <w:t>необходимых для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либо руководителя организации, предусмотренной </w:t>
      </w:r>
      <w:hyperlink r:id="rId6" w:history="1">
        <w:r w:rsidRPr="00E918E6">
          <w:rPr>
            <w:rFonts w:ascii="Arial" w:eastAsia="Times New Roman" w:hAnsi="Arial" w:cs="Arial"/>
            <w:color w:val="2082C7"/>
            <w:sz w:val="23"/>
          </w:rPr>
          <w:t>частью 1.1 статьи 16</w:t>
        </w:r>
      </w:hyperlink>
      <w:r w:rsidRPr="00E918E6">
        <w:rPr>
          <w:rFonts w:ascii="Arial" w:eastAsia="Times New Roman" w:hAnsi="Arial" w:cs="Arial"/>
          <w:color w:val="1E1D1E"/>
          <w:sz w:val="23"/>
          <w:szCs w:val="23"/>
        </w:rPr>
        <w:t> Федерального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закона № 210-ФЗ, уведомляется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аявитель, а также приносятся извинения за доставленные неудобства.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10.3.5.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документы</w:t>
      </w:r>
      <w:proofErr w:type="gramEnd"/>
      <w:r>
        <w:rPr>
          <w:rFonts w:ascii="Arial" w:eastAsia="Times New Roman" w:hAnsi="Arial" w:cs="Arial"/>
          <w:color w:val="1E1D1E"/>
          <w:sz w:val="23"/>
          <w:szCs w:val="23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11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11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Основаниями для отказа в приеме документов, необходимых для предоставления Муниципальной услуги, являются: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11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.1.1. Представление документов, качество которых не позволяет в полном объеме прочитать сведения, содержащиеся в документах.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11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.1.2. Представление документов, содержащих противоречивые сведения, незаверенные исправления, подчистки и помарки.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11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.1.3. Обращение за получением Муниципальной услуги неуполномоченного лица.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12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. Исчерпывающий перечень оснований для отказа в 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12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Основаниями для отказа в предоставлении Муниципальной услуги являются: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12.1.1. Выявление в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аявлении и (или) в прилагаемых к нему документах недостоверной, искаженной или неполной информа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ции, в том числе представление </w:t>
      </w: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>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аявителем документов, срок действительности которых на момент поступления в </w:t>
      </w:r>
      <w:r>
        <w:rPr>
          <w:rFonts w:ascii="Arial" w:eastAsia="Times New Roman" w:hAnsi="Arial" w:cs="Arial"/>
          <w:color w:val="1E1D1E"/>
          <w:sz w:val="23"/>
          <w:szCs w:val="23"/>
        </w:rPr>
        <w:t>Администрацию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 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в соответствии с действующим законодательством истек.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12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.1.2. Установление в ходе выездного осмотра отсутствия целесообразности в вырубке зеленых насаждений;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12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.1.3. Несоответствие предоставленных документов и сведений о зеленых насаждениях результатам натурного обследования;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12.1.4. Непредставление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аявителем документа (документов), обязательных к предоставлению;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12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.1.5. Отсутствие сведений об оплате компенсационной стоимости за вырубку зеленых насаждений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12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.1.6.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</w:t>
      </w:r>
      <w:r w:rsidRPr="00E9018D">
        <w:rPr>
          <w:rFonts w:ascii="Arial" w:eastAsia="Times New Roman" w:hAnsi="Arial" w:cs="Arial"/>
          <w:sz w:val="23"/>
          <w:szCs w:val="23"/>
        </w:rPr>
        <w:t>пунктом 10 административного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регламента, если соответствующий документ не был представлен Заявителем по собственной инициативе.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12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.1.7. Поступление в Администр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ацию ответа на межведомственный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запрос, свидетельствующего о наложении земельного участка на земли государственного лесного фонда.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13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. Порядок, размер и основания взимания государственной пошлины или иной плат</w:t>
      </w:r>
      <w:r>
        <w:rPr>
          <w:rFonts w:ascii="Arial" w:eastAsia="Times New Roman" w:hAnsi="Arial" w:cs="Arial"/>
          <w:b/>
          <w:bCs/>
          <w:color w:val="1E1D1E"/>
          <w:sz w:val="23"/>
        </w:rPr>
        <w:t>ы, взимаемой за предоставление М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.1. Муниципальная услуга: «Выдача разрешений на право вырубки зеленых насаждений 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поселения» представляется бесплатно.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.2. В случае вырубки зеленых насаждений, Заявитель осуществляет оплату компенсационной стоимости, либо осуществляет компенсационное озеленение на земельном участке, определенном уполномоченным органом </w:t>
      </w:r>
      <w:r>
        <w:rPr>
          <w:rFonts w:ascii="Arial" w:eastAsia="Times New Roman" w:hAnsi="Arial" w:cs="Arial"/>
          <w:color w:val="1E1D1E"/>
          <w:sz w:val="23"/>
          <w:szCs w:val="23"/>
        </w:rPr>
        <w:t>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дминистрации.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 Расчет компенсационной стоимости за вырубку зеленых насаждений осуществляется на основании акта обследования деревьев.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.4. Срок осуществления оплаты за компенсационную стоимость за вырубку (снос) зеленых насаждений не превышает 5 рабочих дней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с даты направления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начислений (документа) для оплаты.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 Компенсационная стоимость за вырубку зеленых насаждений не взимается в случаях: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.5.1. Проведение санитарных рубок, в том числе удаление аварийных и сухостойных деревьев и кустарников;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.5.2. Восстановление нормативного светового режима в жилых и нежилых помещениях, затеняемых деревьями, высаженными с нарушением санитарных норм и правил и других нормативных требований;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.5.3. Вырубка зеленых насаждений, произрастающих в охранных зонах существующих инженерных коммуникаций;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>13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color w:val="1E1D1E"/>
          <w:sz w:val="23"/>
          <w:szCs w:val="23"/>
        </w:rPr>
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14.1. Максимальное время ожидания в очереди при подаче запроса о предоставлении Муниципальной услуги в Администрацию и МФЦ не более 15 минут.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14.2. Максимальное время ожидания при получении результата предоставления Муниципальной услуги в Администрацию и МФЦ не более 15 минут.</w:t>
      </w:r>
    </w:p>
    <w:p w:rsidR="00F84FD1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color w:val="1E1D1E"/>
          <w:sz w:val="23"/>
          <w:szCs w:val="23"/>
        </w:rPr>
        <w:t>15. Срок и порядок регистрации запроса заявителя о предоставлении Муниципальной услуги.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15.1. При непосредственном обращении Заявителя лично в Администрацию или МФЦ, максимальный срок регистрации Заявления не превышает 15 минут.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15.2.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В случае направления Заявления и документов, необходимых для предоставления государственной услуги, через МФЦ Заявление регистрируется специалистом Администрации соответствующей датой их получения от специалиста МФЦ в течение 10 минут.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 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15.3.1. Проверяет документы согласно представленной описи;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15.3.2. Регистрирует в установленном порядке Заявление;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15.3.3. Ставит экземпляр Заявления Заявителя (при наличии) отметку с номером и датой регистрации Заявления;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15.3.4. Сообщает Заявителю о предварительной дате предоставления Муниципальной услуги;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15.3.5. Следит за соблюдением сроков предоставления услуги.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16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. Требования к помещениям, в которых предоставляется Муниципальная услуга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>16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1</w:t>
      </w:r>
      <w:r>
        <w:rPr>
          <w:rFonts w:ascii="Arial" w:eastAsia="Times New Roman" w:hAnsi="Arial" w:cs="Arial"/>
          <w:color w:val="1E1D1E"/>
          <w:sz w:val="23"/>
          <w:szCs w:val="23"/>
        </w:rPr>
        <w:t>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.3. При ином размещении помещений по высоте, должна быть обеспечена возможность получения услуги </w:t>
      </w:r>
      <w:proofErr w:type="spell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маломобильными</w:t>
      </w:r>
      <w:proofErr w:type="spell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группами населения.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 Вход и выход из помещений оборудуются указателями.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.6. Места для ожидания на подачу или получение документов оборудуются стульями, скамьями.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.8. Места информирования, пр</w:t>
      </w:r>
      <w:r>
        <w:rPr>
          <w:rFonts w:ascii="Arial" w:eastAsia="Times New Roman" w:hAnsi="Arial" w:cs="Arial"/>
          <w:color w:val="1E1D1E"/>
          <w:sz w:val="23"/>
          <w:szCs w:val="23"/>
        </w:rPr>
        <w:t>едназначенные для ознакомления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аявителей с информационными материалами, должны быть оборудованы информационными стендами.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           текст р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егламента;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           бланк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 о выдаче разрешения на установку и эксплуатацию рекламной конструкции на территории муниципального образования;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-           перечень документов, </w:t>
      </w:r>
      <w:r>
        <w:rPr>
          <w:rFonts w:ascii="Arial" w:eastAsia="Times New Roman" w:hAnsi="Arial" w:cs="Arial"/>
          <w:color w:val="1E1D1E"/>
          <w:sz w:val="23"/>
          <w:szCs w:val="23"/>
        </w:rPr>
        <w:t>необходимых для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           график (режим) работы, номера телефонов, адрес интернет-сайта и электронной почты уполномоченного органа;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           режим приема граждан и организаций;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           порядок получения консультаций.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16.9. Помещения для получателей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16.10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Рабочие места специалистов, осуществля</w:t>
      </w:r>
      <w:r>
        <w:rPr>
          <w:rFonts w:ascii="Arial" w:eastAsia="Times New Roman" w:hAnsi="Arial" w:cs="Arial"/>
          <w:color w:val="1E1D1E"/>
          <w:sz w:val="23"/>
          <w:szCs w:val="23"/>
        </w:rPr>
        <w:t>ющих предоставление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</w:t>
      </w:r>
      <w:r>
        <w:rPr>
          <w:rFonts w:ascii="Arial" w:eastAsia="Times New Roman" w:hAnsi="Arial" w:cs="Arial"/>
          <w:color w:val="1E1D1E"/>
          <w:sz w:val="23"/>
          <w:szCs w:val="23"/>
        </w:rPr>
        <w:t>ми, позволяющими предоставлять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 в полном объеме.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</w:t>
      </w:r>
      <w:r>
        <w:rPr>
          <w:rFonts w:ascii="Arial" w:eastAsia="Times New Roman" w:hAnsi="Arial" w:cs="Arial"/>
          <w:color w:val="1E1D1E"/>
          <w:sz w:val="23"/>
          <w:szCs w:val="23"/>
        </w:rPr>
        <w:t>осуществляющего предоставление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16.11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 На территории, прилегающей к здан</w:t>
      </w:r>
      <w:r>
        <w:rPr>
          <w:rFonts w:ascii="Arial" w:eastAsia="Times New Roman" w:hAnsi="Arial" w:cs="Arial"/>
          <w:color w:val="1E1D1E"/>
          <w:sz w:val="23"/>
          <w:szCs w:val="23"/>
        </w:rPr>
        <w:t>ию, в котором проводится прием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аявлений и документов, </w:t>
      </w:r>
      <w:r>
        <w:rPr>
          <w:rFonts w:ascii="Arial" w:eastAsia="Times New Roman" w:hAnsi="Arial" w:cs="Arial"/>
          <w:color w:val="1E1D1E"/>
          <w:sz w:val="23"/>
          <w:szCs w:val="23"/>
        </w:rPr>
        <w:t>необходимых для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а так</w:t>
      </w:r>
      <w:r>
        <w:rPr>
          <w:rFonts w:ascii="Arial" w:eastAsia="Times New Roman" w:hAnsi="Arial" w:cs="Arial"/>
          <w:color w:val="1E1D1E"/>
          <w:sz w:val="23"/>
          <w:szCs w:val="23"/>
        </w:rPr>
        <w:t>же выдача результатов оказания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униципальной услуги, определяются места для парковки автотранспортных средств, в том числе, специальных автотранспортных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средств инвалидов. Дос</w:t>
      </w:r>
      <w:r>
        <w:rPr>
          <w:rFonts w:ascii="Arial" w:eastAsia="Times New Roman" w:hAnsi="Arial" w:cs="Arial"/>
          <w:color w:val="1E1D1E"/>
          <w:sz w:val="23"/>
          <w:szCs w:val="23"/>
        </w:rPr>
        <w:t>туп автотранспорта получателей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к парковочным местам и стоянка являются бесплатным.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При обращении инвалида з</w:t>
      </w:r>
      <w:r>
        <w:rPr>
          <w:rFonts w:ascii="Arial" w:eastAsia="Times New Roman" w:hAnsi="Arial" w:cs="Arial"/>
          <w:color w:val="1E1D1E"/>
          <w:sz w:val="23"/>
          <w:szCs w:val="23"/>
        </w:rPr>
        <w:t>а получением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(включая инвалидов, использующих кресла-коляски и собак- проводников) обеспечивается: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16.11.1. В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</w:t>
      </w:r>
      <w:r>
        <w:rPr>
          <w:rFonts w:ascii="Arial" w:eastAsia="Times New Roman" w:hAnsi="Arial" w:cs="Arial"/>
          <w:color w:val="1E1D1E"/>
          <w:sz w:val="23"/>
          <w:szCs w:val="23"/>
        </w:rPr>
        <w:t>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дминистрации;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16.11.2. С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одействие инвалидам при входе в здан</w:t>
      </w:r>
      <w:r>
        <w:rPr>
          <w:rFonts w:ascii="Arial" w:eastAsia="Times New Roman" w:hAnsi="Arial" w:cs="Arial"/>
          <w:color w:val="1E1D1E"/>
          <w:sz w:val="23"/>
          <w:szCs w:val="23"/>
        </w:rPr>
        <w:t>ие, в котором проводится прием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аявлений и документов, </w:t>
      </w:r>
      <w:r>
        <w:rPr>
          <w:rFonts w:ascii="Arial" w:eastAsia="Times New Roman" w:hAnsi="Arial" w:cs="Arial"/>
          <w:color w:val="1E1D1E"/>
          <w:sz w:val="23"/>
          <w:szCs w:val="23"/>
        </w:rPr>
        <w:t>необходимых для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униципальной услуги, а также выдача результатов </w:t>
      </w:r>
      <w:r>
        <w:rPr>
          <w:rFonts w:ascii="Arial" w:eastAsia="Times New Roman" w:hAnsi="Arial" w:cs="Arial"/>
          <w:color w:val="1E1D1E"/>
          <w:sz w:val="23"/>
          <w:szCs w:val="23"/>
        </w:rPr>
        <w:t>оказания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и выходе из него;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16.11.3. С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16.11.4. Н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16.11.5. Д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16.11.6. В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озможность самостоятельного передвижения инвалидов, в том числе передвигающихся в кресле-коляске, в целях </w:t>
      </w:r>
      <w:r>
        <w:rPr>
          <w:rFonts w:ascii="Arial" w:eastAsia="Times New Roman" w:hAnsi="Arial" w:cs="Arial"/>
          <w:color w:val="1E1D1E"/>
          <w:sz w:val="23"/>
          <w:szCs w:val="23"/>
        </w:rPr>
        <w:t>доступа к месту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униципальной услуги, в том числе с помощью сотрудника </w:t>
      </w:r>
      <w:r>
        <w:rPr>
          <w:rFonts w:ascii="Arial" w:eastAsia="Times New Roman" w:hAnsi="Arial" w:cs="Arial"/>
          <w:color w:val="1E1D1E"/>
          <w:sz w:val="23"/>
          <w:szCs w:val="23"/>
        </w:rPr>
        <w:t>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дминистрации;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16.11.7. 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казание помощи инвалидам в преодолении ба</w:t>
      </w:r>
      <w:r>
        <w:rPr>
          <w:rFonts w:ascii="Arial" w:eastAsia="Times New Roman" w:hAnsi="Arial" w:cs="Arial"/>
          <w:color w:val="1E1D1E"/>
          <w:sz w:val="23"/>
          <w:szCs w:val="23"/>
        </w:rPr>
        <w:t>рьеров, мешающих получению ими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16.11.8. Д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17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. Показатели доступности и качества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Показателями доступности предоставления Муниципальной услуги являются:</w:t>
      </w:r>
    </w:p>
    <w:p w:rsidR="00F84FD1" w:rsidRPr="00E918E6" w:rsidRDefault="00F84FD1" w:rsidP="00F8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17.1.1. П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редоставление возможности получения информации о ходе предоставления</w:t>
      </w:r>
    </w:p>
    <w:p w:rsidR="00F84FD1" w:rsidRDefault="00F84FD1" w:rsidP="00F8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Муниципальной услуги, в том числе с использованием информационно-коммуникационных технологий;</w:t>
      </w:r>
    </w:p>
    <w:p w:rsidR="00F84FD1" w:rsidRPr="00E918E6" w:rsidRDefault="00F84FD1" w:rsidP="00F8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17.1.2. Т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ранспортная доступность к местам предоставления Муниципальной услуги;</w:t>
      </w:r>
    </w:p>
    <w:p w:rsidR="00F84FD1" w:rsidRPr="00E918E6" w:rsidRDefault="00F84FD1" w:rsidP="00F84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17.1.3. 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17.1.4. Соблюдение требований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дминистративного регламента о порядке информирования о предоставлении Муниципальной услуги.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.2. Показателями качества предоставления </w:t>
      </w:r>
      <w:r w:rsidRPr="004364DE">
        <w:rPr>
          <w:rFonts w:ascii="Arial" w:eastAsia="Times New Roman" w:hAnsi="Arial" w:cs="Arial"/>
          <w:color w:val="000000" w:themeColor="text1"/>
          <w:sz w:val="23"/>
          <w:szCs w:val="23"/>
        </w:rPr>
        <w:t>Муниципальной услуги являются: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17.2.1. С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облюдение сроков предоставления Муниципальной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>17.2.2. С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облюдения установленного времени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ожидания в очереди при подаче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 и при получении результата предоставления Муниципальной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17.2.3. С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оотношение к</w:t>
      </w:r>
      <w:r>
        <w:rPr>
          <w:rFonts w:ascii="Arial" w:eastAsia="Times New Roman" w:hAnsi="Arial" w:cs="Arial"/>
          <w:color w:val="1E1D1E"/>
          <w:sz w:val="23"/>
          <w:szCs w:val="23"/>
        </w:rPr>
        <w:t>оличества рассмотренных в срок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аявлений на предоставление Муниципаль</w:t>
      </w:r>
      <w:r>
        <w:rPr>
          <w:rFonts w:ascii="Arial" w:eastAsia="Times New Roman" w:hAnsi="Arial" w:cs="Arial"/>
          <w:color w:val="1E1D1E"/>
          <w:sz w:val="23"/>
          <w:szCs w:val="23"/>
        </w:rPr>
        <w:t>ной услуги к общему количеству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аявлений, поступивших в связи с предоставлением Муниципальной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17.2.4. С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воевременное направление уведомлений Заявителям о предоставлении или прекращении предоставления Муниципальной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17.2.5. С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17.2.6. 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тсутствие: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            1) очередей </w:t>
      </w:r>
      <w:r>
        <w:rPr>
          <w:rFonts w:ascii="Arial" w:eastAsia="Times New Roman" w:hAnsi="Arial" w:cs="Arial"/>
          <w:color w:val="1E1D1E"/>
          <w:sz w:val="23"/>
          <w:szCs w:val="23"/>
        </w:rPr>
        <w:t>при приеме и выдаче документов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аявителям;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    2) нарушений сроков предоставления государственной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    3) обоснованных жалоб и претензий на действия (бездействие) сотрудников, предоставляющих государственную услугу.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18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. Требовани</w:t>
      </w:r>
      <w:r>
        <w:rPr>
          <w:rFonts w:ascii="Arial" w:eastAsia="Times New Roman" w:hAnsi="Arial" w:cs="Arial"/>
          <w:b/>
          <w:bCs/>
          <w:color w:val="1E1D1E"/>
          <w:sz w:val="23"/>
        </w:rPr>
        <w:t>я к организации предоставления М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униципальной услуги в электронной форме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18.1.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Требования, учитываю</w:t>
      </w:r>
      <w:r>
        <w:rPr>
          <w:rFonts w:ascii="Arial" w:eastAsia="Times New Roman" w:hAnsi="Arial" w:cs="Arial"/>
          <w:color w:val="1E1D1E"/>
          <w:sz w:val="23"/>
          <w:szCs w:val="23"/>
        </w:rPr>
        <w:t>щие особенности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в электронной форме: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18.1.1. П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олучени</w:t>
      </w:r>
      <w:r>
        <w:rPr>
          <w:rFonts w:ascii="Arial" w:eastAsia="Times New Roman" w:hAnsi="Arial" w:cs="Arial"/>
          <w:color w:val="1E1D1E"/>
          <w:sz w:val="23"/>
          <w:szCs w:val="23"/>
        </w:rPr>
        <w:t>е информации о предоставляемой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услуге, а также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получение и копирование формы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аявления, необходимой для получения услуги на официальном сайте муниципального образования, ЕПГУ;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18.1.2. В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заимодействие Администрации и иных органов, пре</w:t>
      </w:r>
      <w:r>
        <w:rPr>
          <w:rFonts w:ascii="Arial" w:eastAsia="Times New Roman" w:hAnsi="Arial" w:cs="Arial"/>
          <w:color w:val="1E1D1E"/>
          <w:sz w:val="23"/>
          <w:szCs w:val="23"/>
        </w:rPr>
        <w:t>доставляющих государственные 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униципальные услуги, участвующих в предоставлении Муниципальной услуги и указ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анных в </w:t>
      </w:r>
      <w:r w:rsidRPr="00812711">
        <w:rPr>
          <w:rFonts w:ascii="Arial" w:eastAsia="Times New Roman" w:hAnsi="Arial" w:cs="Arial"/>
          <w:color w:val="000000" w:themeColor="text1"/>
          <w:sz w:val="23"/>
          <w:szCs w:val="23"/>
        </w:rPr>
        <w:t>пункте 5.4. настоящего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дминистративного регламента посредством системы электронного межведомственного информационного взаимодействия;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18.1.3. Н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аправление жалобы на решения, действия (бездействия) Администрации, должностных лиц Администрации, в порядке, устано</w:t>
      </w:r>
      <w:r>
        <w:rPr>
          <w:rFonts w:ascii="Arial" w:eastAsia="Times New Roman" w:hAnsi="Arial" w:cs="Arial"/>
          <w:color w:val="1E1D1E"/>
          <w:sz w:val="23"/>
          <w:szCs w:val="23"/>
        </w:rPr>
        <w:t>вленном в разделе V настоящего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дминистративного регламента.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lastRenderedPageBreak/>
        <w:t>III. Состав, последовательность и сроки выполнения административных процедур, требования к порядку их выполнения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19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. Состав, последовательность и сроки выполнения административных процедур при предоставлении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Предоставление Муниципальной услуги включает следующие административные процедуры: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19.1.1. П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рием и регистрация Заявления и документов, представленных Заявителем;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19.1.2. Рассмотрение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 и представленных документов;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19.1.3. В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19.1.4. Ф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ормирование и выдача результата предоставления Муниципальной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.2. Блок-схема предоставления Муниципальной услуги приведе</w:t>
      </w:r>
      <w:r>
        <w:rPr>
          <w:rFonts w:ascii="Arial" w:eastAsia="Times New Roman" w:hAnsi="Arial" w:cs="Arial"/>
          <w:color w:val="1E1D1E"/>
          <w:sz w:val="23"/>
          <w:szCs w:val="23"/>
        </w:rPr>
        <w:t>на в Приложении №9 к настоящему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дминистративному регламенту.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 Каждая административная процедура состоит из административных действий. </w:t>
      </w:r>
    </w:p>
    <w:p w:rsidR="00F84FD1" w:rsidRPr="004D21A9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i/>
          <w:color w:val="1E1D1E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1E1D1E"/>
          <w:sz w:val="23"/>
        </w:rPr>
        <w:t xml:space="preserve">        19</w:t>
      </w:r>
      <w:r w:rsidRPr="004D21A9">
        <w:rPr>
          <w:rFonts w:ascii="Arial" w:eastAsia="Times New Roman" w:hAnsi="Arial" w:cs="Arial"/>
          <w:i/>
          <w:iCs/>
          <w:color w:val="1E1D1E"/>
          <w:sz w:val="23"/>
        </w:rPr>
        <w:t>.4. Прием и регистрация Заявления и документов, необходимых для предоставления Муниципальной услуги</w:t>
      </w:r>
      <w:r w:rsidRPr="004D21A9">
        <w:rPr>
          <w:rFonts w:ascii="Arial" w:eastAsia="Times New Roman" w:hAnsi="Arial" w:cs="Arial"/>
          <w:i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.4.1. Основанием для начала выполнения административно</w:t>
      </w:r>
      <w:r>
        <w:rPr>
          <w:rFonts w:ascii="Arial" w:eastAsia="Times New Roman" w:hAnsi="Arial" w:cs="Arial"/>
          <w:color w:val="1E1D1E"/>
          <w:sz w:val="23"/>
          <w:szCs w:val="23"/>
        </w:rPr>
        <w:t>й процедуры является обращение Заявителя (З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аявление)</w:t>
      </w:r>
      <w:r>
        <w:rPr>
          <w:rFonts w:ascii="Arial" w:eastAsia="Times New Roman" w:hAnsi="Arial" w:cs="Arial"/>
          <w:color w:val="1E1D1E"/>
          <w:sz w:val="23"/>
          <w:szCs w:val="23"/>
        </w:rPr>
        <w:t>, оформленное в соответствии с П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ри</w:t>
      </w:r>
      <w:r>
        <w:rPr>
          <w:rFonts w:ascii="Arial" w:eastAsia="Times New Roman" w:hAnsi="Arial" w:cs="Arial"/>
          <w:color w:val="1E1D1E"/>
          <w:sz w:val="23"/>
          <w:szCs w:val="23"/>
        </w:rPr>
        <w:t>ложениями №6 или №7 к настоящему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дминистративному регламенту.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К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аявлению должны быть приложены в полном объеме до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кументы, указанные в </w:t>
      </w:r>
      <w:r>
        <w:rPr>
          <w:rFonts w:ascii="Arial" w:eastAsia="Times New Roman" w:hAnsi="Arial" w:cs="Arial"/>
          <w:sz w:val="23"/>
          <w:szCs w:val="23"/>
        </w:rPr>
        <w:t>пункте 9</w:t>
      </w:r>
      <w:r w:rsidRPr="00E9018D">
        <w:rPr>
          <w:rFonts w:ascii="Arial" w:eastAsia="Times New Roman" w:hAnsi="Arial" w:cs="Arial"/>
          <w:sz w:val="23"/>
          <w:szCs w:val="23"/>
        </w:rPr>
        <w:t xml:space="preserve"> административного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регламента.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.4.2.  Сотрудник, ответственный за прием документов: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устанавливает предмет обр</w:t>
      </w:r>
      <w:r>
        <w:rPr>
          <w:rFonts w:ascii="Arial" w:eastAsia="Times New Roman" w:hAnsi="Arial" w:cs="Arial"/>
          <w:color w:val="1E1D1E"/>
          <w:sz w:val="23"/>
          <w:szCs w:val="23"/>
        </w:rPr>
        <w:t>ащения, устанавливает личность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аявителя, проверяет док</w:t>
      </w:r>
      <w:r>
        <w:rPr>
          <w:rFonts w:ascii="Arial" w:eastAsia="Times New Roman" w:hAnsi="Arial" w:cs="Arial"/>
          <w:color w:val="1E1D1E"/>
          <w:sz w:val="23"/>
          <w:szCs w:val="23"/>
        </w:rPr>
        <w:t>умент, удостоверяющий личность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проверяет док</w:t>
      </w:r>
      <w:r>
        <w:rPr>
          <w:rFonts w:ascii="Arial" w:eastAsia="Times New Roman" w:hAnsi="Arial" w:cs="Arial"/>
          <w:color w:val="1E1D1E"/>
          <w:sz w:val="23"/>
          <w:szCs w:val="23"/>
        </w:rPr>
        <w:t>умент, удостоверяющий личность Заявителя, в случае если Заявление представлено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аявителем при личном обращении;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проверяет полномочия представител</w:t>
      </w:r>
      <w:r>
        <w:rPr>
          <w:rFonts w:ascii="Arial" w:eastAsia="Times New Roman" w:hAnsi="Arial" w:cs="Arial"/>
          <w:color w:val="1E1D1E"/>
          <w:sz w:val="23"/>
          <w:szCs w:val="23"/>
        </w:rPr>
        <w:t>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 физического или юридического лица действовать от имени физического или юридического лица;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сверяет копии представленных документов с их подлинниками и делает соответствующую отметку на копиях.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.4.3. При наличии оснований для отказа в приеме документов, устан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овленных пунктом </w:t>
      </w:r>
      <w:r w:rsidRPr="00E9018D">
        <w:rPr>
          <w:rFonts w:ascii="Arial" w:eastAsia="Times New Roman" w:hAnsi="Arial" w:cs="Arial"/>
          <w:sz w:val="23"/>
          <w:szCs w:val="23"/>
        </w:rPr>
        <w:t>11 настоящего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дминистративного регламента, возвр</w:t>
      </w:r>
      <w:r>
        <w:rPr>
          <w:rFonts w:ascii="Arial" w:eastAsia="Times New Roman" w:hAnsi="Arial" w:cs="Arial"/>
          <w:color w:val="1E1D1E"/>
          <w:sz w:val="23"/>
          <w:szCs w:val="23"/>
        </w:rPr>
        <w:t>ащает представленные документы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</w:t>
      </w:r>
      <w:r>
        <w:rPr>
          <w:rFonts w:ascii="Arial" w:eastAsia="Times New Roman" w:hAnsi="Arial" w:cs="Arial"/>
          <w:color w:val="1E1D1E"/>
          <w:sz w:val="23"/>
          <w:szCs w:val="23"/>
        </w:rPr>
        <w:t>4. В случае представления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аявителем документов в полном объеме сотрудник, ответственный за прием документов: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-регистрирует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аявление в базе данных автоматизированной системы электронного документооборота (журнале учета входящей документации)</w:t>
      </w:r>
      <w:r>
        <w:rPr>
          <w:rFonts w:ascii="Arial" w:eastAsia="Times New Roman" w:hAnsi="Arial" w:cs="Arial"/>
          <w:color w:val="1E1D1E"/>
          <w:sz w:val="23"/>
          <w:szCs w:val="23"/>
        </w:rPr>
        <w:t>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в порядке делопроизводства пере</w:t>
      </w:r>
      <w:r>
        <w:rPr>
          <w:rFonts w:ascii="Arial" w:eastAsia="Times New Roman" w:hAnsi="Arial" w:cs="Arial"/>
          <w:color w:val="1E1D1E"/>
          <w:sz w:val="23"/>
          <w:szCs w:val="23"/>
        </w:rPr>
        <w:t>дает документы, представленные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аявителем, руководи</w:t>
      </w:r>
      <w:r>
        <w:rPr>
          <w:rFonts w:ascii="Arial" w:eastAsia="Times New Roman" w:hAnsi="Arial" w:cs="Arial"/>
          <w:color w:val="1E1D1E"/>
          <w:sz w:val="23"/>
          <w:szCs w:val="23"/>
        </w:rPr>
        <w:t>телю структурного подразделения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либо иному уполномоченному должностному лицу.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.4.5. Срок административного действия - 1 календарный день.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Максимальный срок выполнения действий по регис</w:t>
      </w:r>
      <w:r>
        <w:rPr>
          <w:rFonts w:ascii="Arial" w:eastAsia="Times New Roman" w:hAnsi="Arial" w:cs="Arial"/>
          <w:color w:val="1E1D1E"/>
          <w:sz w:val="23"/>
          <w:szCs w:val="23"/>
        </w:rPr>
        <w:t>трации и принятию к исполнению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.4.6. Результатом исполнения админи</w:t>
      </w:r>
      <w:r>
        <w:rPr>
          <w:rFonts w:ascii="Arial" w:eastAsia="Times New Roman" w:hAnsi="Arial" w:cs="Arial"/>
          <w:color w:val="1E1D1E"/>
          <w:sz w:val="23"/>
          <w:szCs w:val="23"/>
        </w:rPr>
        <w:t>стративной процедуры по приему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 и документов в бумажном виде является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принятое и зарегистрированное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аявление с прилагаемыми к нему документами.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.4.7. Максимальный срок выполнения административной процедуры - 1 рабочий день.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.4.8. Далее осуществляется перех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од к административной процедуре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«</w:t>
      </w:r>
      <w:r>
        <w:rPr>
          <w:rFonts w:ascii="Arial" w:eastAsia="Times New Roman" w:hAnsi="Arial" w:cs="Arial"/>
          <w:color w:val="1E1D1E"/>
          <w:sz w:val="23"/>
          <w:szCs w:val="23"/>
        </w:rPr>
        <w:t>Рассмотрение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 и представленных документов».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1E1D1E"/>
          <w:sz w:val="23"/>
        </w:rPr>
        <w:t>            19.5. Рассмотрение З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аявления и представленных документов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.5.1. Основанием для начала процедуры является получе</w:t>
      </w:r>
      <w:r>
        <w:rPr>
          <w:rFonts w:ascii="Arial" w:eastAsia="Times New Roman" w:hAnsi="Arial" w:cs="Arial"/>
          <w:color w:val="1E1D1E"/>
          <w:sz w:val="23"/>
          <w:szCs w:val="23"/>
        </w:rPr>
        <w:t>ние специалистом Администрации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 и пакета документов с отметкой о регистрации.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.5.2. При поступлении документов специалист Администрации, ответственный за прием и проверку поступивших документов в целях предоставления Муниципальной услуги: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19.5.2.1.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E1D1E"/>
          <w:sz w:val="23"/>
          <w:szCs w:val="23"/>
        </w:rPr>
        <w:t>У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станавливает предмет обращения Заявителя;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19.5.2.2. П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ро</w:t>
      </w:r>
      <w:r>
        <w:rPr>
          <w:rFonts w:ascii="Arial" w:eastAsia="Times New Roman" w:hAnsi="Arial" w:cs="Arial"/>
          <w:color w:val="1E1D1E"/>
          <w:sz w:val="23"/>
          <w:szCs w:val="23"/>
        </w:rPr>
        <w:t>веряет правильность оформления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аявления, комплектность представленных документов, необходимых для предоставления Муниципальной услуги, и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соответствие их установленным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дминистративным регламентом требованиям;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19.5.2.3. Определяет состав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документов (сведений), подлежащих запросу у органов власти.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.5.3. Специалист Администрации в течени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и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2 рабочих дней формирует и направляет межведомственные запросов в отношении сведений и документов, устан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овленных </w:t>
      </w:r>
      <w:r w:rsidRPr="00E9018D">
        <w:rPr>
          <w:rFonts w:ascii="Arial" w:eastAsia="Times New Roman" w:hAnsi="Arial" w:cs="Arial"/>
          <w:color w:val="000000" w:themeColor="text1"/>
          <w:sz w:val="23"/>
          <w:szCs w:val="23"/>
        </w:rPr>
        <w:t>пунктом 10 настоящего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дминистративного реглам</w:t>
      </w:r>
      <w:r>
        <w:rPr>
          <w:rFonts w:ascii="Arial" w:eastAsia="Times New Roman" w:hAnsi="Arial" w:cs="Arial"/>
          <w:color w:val="1E1D1E"/>
          <w:sz w:val="23"/>
          <w:szCs w:val="23"/>
        </w:rPr>
        <w:t>ента (в случае непредставления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.5.4. Ответы на межведомственные запросы поступают в региональную систему межведомственного электронного взаимодействия.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.5.5. В течение 1 дня, следующего за днем получения запрашиваемой информации (документов), должностное лицо, ответственно</w:t>
      </w:r>
      <w:r>
        <w:rPr>
          <w:rFonts w:ascii="Arial" w:eastAsia="Times New Roman" w:hAnsi="Arial" w:cs="Arial"/>
          <w:color w:val="1E1D1E"/>
          <w:sz w:val="23"/>
          <w:szCs w:val="23"/>
        </w:rPr>
        <w:t>е за рассмотрение поступившего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аявления, проверяет полноту полученной информации (документов).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.5.6. 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уточняет запрос и направляет его повторно.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.5.7. 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Максимальный срок административной процедуры составляет 8 рабочих дней, а в случае направления повторного запроса - 15 р</w:t>
      </w:r>
      <w:r>
        <w:rPr>
          <w:rFonts w:ascii="Arial" w:eastAsia="Times New Roman" w:hAnsi="Arial" w:cs="Arial"/>
          <w:color w:val="1E1D1E"/>
          <w:sz w:val="23"/>
          <w:szCs w:val="23"/>
        </w:rPr>
        <w:t>абочих дней со дня поступления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.5.8. В случае соответствия сведений и докуме</w:t>
      </w:r>
      <w:r>
        <w:rPr>
          <w:rFonts w:ascii="Arial" w:eastAsia="Times New Roman" w:hAnsi="Arial" w:cs="Arial"/>
          <w:color w:val="1E1D1E"/>
          <w:sz w:val="23"/>
          <w:szCs w:val="23"/>
        </w:rPr>
        <w:t>нтов установленным требованиям с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пециалист Администрации, ответственный за обследование зеленых насаждений, осуществляет подготовку необходимых документов для проведения обследования, информирует Заявителя о дате обследования по телефону, электронной почте.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.5.9. В случае при</w:t>
      </w:r>
      <w:r>
        <w:rPr>
          <w:rFonts w:ascii="Arial" w:eastAsia="Times New Roman" w:hAnsi="Arial" w:cs="Arial"/>
          <w:color w:val="1E1D1E"/>
          <w:sz w:val="23"/>
          <w:szCs w:val="23"/>
        </w:rPr>
        <w:t>нятия решения о несоответствии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</w:t>
      </w:r>
      <w:r>
        <w:rPr>
          <w:rFonts w:ascii="Arial" w:eastAsia="Times New Roman" w:hAnsi="Arial" w:cs="Arial"/>
          <w:color w:val="1E1D1E"/>
          <w:sz w:val="23"/>
          <w:szCs w:val="23"/>
        </w:rPr>
        <w:t>ия требованиям н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астоящего административного регламента в срок не позднее   12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рабочих дней с момента подачи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 ответственным исполнителем подготавливается и подписывается у главы Администрации мотивир</w:t>
      </w:r>
      <w:r>
        <w:rPr>
          <w:rFonts w:ascii="Arial" w:eastAsia="Times New Roman" w:hAnsi="Arial" w:cs="Arial"/>
          <w:color w:val="1E1D1E"/>
          <w:sz w:val="23"/>
          <w:szCs w:val="23"/>
        </w:rPr>
        <w:t>ованный отказ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Возврат Заявителю представленных документов осуществляется в течение 3 рабочих дней после принятия такого решения.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.5.10. Заяви</w:t>
      </w:r>
      <w:r>
        <w:rPr>
          <w:rFonts w:ascii="Arial" w:eastAsia="Times New Roman" w:hAnsi="Arial" w:cs="Arial"/>
          <w:color w:val="1E1D1E"/>
          <w:sz w:val="23"/>
          <w:szCs w:val="23"/>
        </w:rPr>
        <w:t>тель вправе повторно направить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аявление и прилагаемые документы после устранения обстоятельств, послуживших основанием для вынесения реше</w:t>
      </w:r>
      <w:r>
        <w:rPr>
          <w:rFonts w:ascii="Arial" w:eastAsia="Times New Roman" w:hAnsi="Arial" w:cs="Arial"/>
          <w:color w:val="1E1D1E"/>
          <w:sz w:val="23"/>
          <w:szCs w:val="23"/>
        </w:rPr>
        <w:t>ния об отказе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.5.11. Далее осуществляется переход к административной процедуре «Выезд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стоимости».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1E1D1E"/>
          <w:sz w:val="23"/>
        </w:rPr>
        <w:t>19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.6. Выезд на место, подготовка акта обследования зеленых насаждений, с заключением о возможности их вырубки, санитарной обрезке, либо отказе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, 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формирование начислений компенсационной стоимости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Основанием для начала административной процедуры является п</w:t>
      </w:r>
      <w:r>
        <w:rPr>
          <w:rFonts w:ascii="Arial" w:eastAsia="Times New Roman" w:hAnsi="Arial" w:cs="Arial"/>
          <w:color w:val="1E1D1E"/>
          <w:sz w:val="23"/>
          <w:szCs w:val="23"/>
        </w:rPr>
        <w:t>ринятие решения о соответствии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 и подтверждающих документов требованиям, ука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занным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в</w:t>
      </w:r>
      <w:proofErr w:type="gramEnd"/>
      <w:r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proofErr w:type="gramStart"/>
      <w:r w:rsidRPr="00812711">
        <w:rPr>
          <w:rFonts w:ascii="Arial" w:eastAsia="Times New Roman" w:hAnsi="Arial" w:cs="Arial"/>
          <w:color w:val="000000" w:themeColor="text1"/>
          <w:sz w:val="23"/>
          <w:szCs w:val="23"/>
        </w:rPr>
        <w:t>пунктом</w:t>
      </w:r>
      <w:proofErr w:type="gramEnd"/>
      <w:r w:rsidRPr="00812711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9</w:t>
      </w:r>
      <w:r w:rsidRPr="00443AA6">
        <w:rPr>
          <w:rFonts w:ascii="Arial" w:eastAsia="Times New Roman" w:hAnsi="Arial" w:cs="Arial"/>
          <w:color w:val="FF0000"/>
          <w:sz w:val="23"/>
          <w:szCs w:val="23"/>
        </w:rPr>
        <w:t xml:space="preserve"> </w:t>
      </w:r>
      <w:r w:rsidRPr="00812711">
        <w:rPr>
          <w:rFonts w:ascii="Arial" w:eastAsia="Times New Roman" w:hAnsi="Arial" w:cs="Arial"/>
          <w:color w:val="000000" w:themeColor="text1"/>
          <w:sz w:val="23"/>
          <w:szCs w:val="23"/>
        </w:rPr>
        <w:t>настоящего административного регламента и получении положительных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подтверждающих сведений на межведомственные запросы.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При поступлении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 с комплектом документов глава Администрации (председатель Комиссии) определяет персональный или количественный состав Комиссии.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При наличии необходимых сведений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и документов для рассмотрения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.2. Обследование и составление акта по форме, установлен</w:t>
      </w:r>
      <w:r>
        <w:rPr>
          <w:rFonts w:ascii="Arial" w:eastAsia="Times New Roman" w:hAnsi="Arial" w:cs="Arial"/>
          <w:color w:val="1E1D1E"/>
          <w:sz w:val="23"/>
          <w:szCs w:val="23"/>
        </w:rPr>
        <w:t>ной Приложением №8 к настоящему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дминистративному регламенту, производятся в 2-дневный срок с участием владельца (представителя владельца) зеленых насаждений, заявленных к вырубке.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 В акте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 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</w:t>
      </w:r>
      <w:r>
        <w:rPr>
          <w:rFonts w:ascii="Arial" w:eastAsia="Times New Roman" w:hAnsi="Arial" w:cs="Arial"/>
          <w:color w:val="1E1D1E"/>
          <w:sz w:val="23"/>
          <w:szCs w:val="23"/>
        </w:rPr>
        <w:t>ний для последующей выдачи его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 Администрацией.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 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</w:t>
      </w:r>
      <w:r>
        <w:rPr>
          <w:rFonts w:ascii="Arial" w:eastAsia="Times New Roman" w:hAnsi="Arial" w:cs="Arial"/>
          <w:color w:val="1E1D1E"/>
          <w:sz w:val="23"/>
          <w:szCs w:val="23"/>
        </w:rPr>
        <w:t>иссии завершается составлением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кта, дающего право незамедлительного пров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едения работ,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который</w:t>
      </w:r>
      <w:proofErr w:type="gramEnd"/>
      <w:r>
        <w:rPr>
          <w:rFonts w:ascii="Arial" w:eastAsia="Times New Roman" w:hAnsi="Arial" w:cs="Arial"/>
          <w:color w:val="1E1D1E"/>
          <w:sz w:val="23"/>
          <w:szCs w:val="23"/>
        </w:rPr>
        <w:t xml:space="preserve"> выдается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.6. В случае определения Комиссией необходимости вынужденного уничтожения (повреждения) зеленых насаждений без возмещения ущерба готовится проект разрешения о выдаче разрешения на вырубку зеленых насаждений органа местного самоуправлен</w:t>
      </w:r>
      <w:r>
        <w:rPr>
          <w:rFonts w:ascii="Arial" w:eastAsia="Times New Roman" w:hAnsi="Arial" w:cs="Arial"/>
          <w:color w:val="1E1D1E"/>
          <w:sz w:val="23"/>
          <w:szCs w:val="23"/>
        </w:rPr>
        <w:t>ия (для последующей выдачи его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</w:t>
      </w:r>
      <w:r>
        <w:rPr>
          <w:rFonts w:ascii="Arial" w:eastAsia="Times New Roman" w:hAnsi="Arial" w:cs="Arial"/>
          <w:color w:val="1E1D1E"/>
          <w:sz w:val="23"/>
          <w:szCs w:val="23"/>
        </w:rPr>
        <w:t>)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.7. В случае определения Комиссией необходимости вынужденного уничтожения (повреждения) зеленых насаждений с возмещением ущерба в денежной фор</w:t>
      </w:r>
      <w:r>
        <w:rPr>
          <w:rFonts w:ascii="Arial" w:eastAsia="Times New Roman" w:hAnsi="Arial" w:cs="Arial"/>
          <w:color w:val="1E1D1E"/>
          <w:sz w:val="23"/>
          <w:szCs w:val="23"/>
        </w:rPr>
        <w:t>ме Администрацией на основании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кта составляется расчет восстановительной стоимости (далее - Расчет) заявляемых к вынужденному уничтожению (повреждению) зеленых насаждений. Расчет утверждается главой Администрации и являе</w:t>
      </w:r>
      <w:r>
        <w:rPr>
          <w:rFonts w:ascii="Arial" w:eastAsia="Times New Roman" w:hAnsi="Arial" w:cs="Arial"/>
          <w:color w:val="1E1D1E"/>
          <w:sz w:val="23"/>
          <w:szCs w:val="23"/>
        </w:rPr>
        <w:t>тся неотъемлемым приложением к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кту.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.8. 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уведомлению прилагаются копии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кта и Расчета.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Специалист Администрации направляет акт обследования с расчетом компенсационной стоимости Заявителю в течение одного 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рабочего дня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с даты подписания</w:t>
      </w:r>
      <w:proofErr w:type="gramEnd"/>
      <w:r>
        <w:rPr>
          <w:rFonts w:ascii="Arial" w:eastAsia="Times New Roman" w:hAnsi="Arial" w:cs="Arial"/>
          <w:color w:val="1E1D1E"/>
          <w:sz w:val="23"/>
          <w:szCs w:val="23"/>
        </w:rPr>
        <w:t xml:space="preserve">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кта обследования, выставляет начисление в государственную информационную систему о государственных и муниципальных платежах (ГИС ГМП).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Специалист</w:t>
      </w:r>
      <w:r>
        <w:rPr>
          <w:rFonts w:ascii="Arial" w:eastAsia="Times New Roman" w:hAnsi="Arial" w:cs="Arial"/>
          <w:color w:val="1E1D1E"/>
          <w:sz w:val="23"/>
          <w:szCs w:val="23"/>
        </w:rPr>
        <w:t>,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ответственный за выполнение процедуры</w:t>
      </w:r>
      <w:r>
        <w:rPr>
          <w:rFonts w:ascii="Arial" w:eastAsia="Times New Roman" w:hAnsi="Arial" w:cs="Arial"/>
          <w:color w:val="1E1D1E"/>
          <w:sz w:val="23"/>
          <w:szCs w:val="23"/>
        </w:rPr>
        <w:t>,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осуществляет мониторинг поступления сведений об оплате в ГИС ГМП. Контроль за поступлением оплаты компенсационной стоимости происходит в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срок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не превышающий 5 рабочих дней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.9. После получения подтверждения о поступлении денежных сре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дств в б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>юджет готовится проект разреше</w:t>
      </w:r>
      <w:r>
        <w:rPr>
          <w:rFonts w:ascii="Arial" w:eastAsia="Times New Roman" w:hAnsi="Arial" w:cs="Arial"/>
          <w:color w:val="1E1D1E"/>
          <w:sz w:val="23"/>
          <w:szCs w:val="23"/>
        </w:rPr>
        <w:t>ния для последующей выдачи его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>19.6.10. В случае отказа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 возмещать ущерб в денежной форме или при отсутствии информации в указанные в письменном уведомлении о возм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ещении ущерба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сроки</w:t>
      </w:r>
      <w:proofErr w:type="gramEnd"/>
      <w:r>
        <w:rPr>
          <w:rFonts w:ascii="Arial" w:eastAsia="Times New Roman" w:hAnsi="Arial" w:cs="Arial"/>
          <w:color w:val="1E1D1E"/>
          <w:sz w:val="23"/>
          <w:szCs w:val="23"/>
        </w:rPr>
        <w:t xml:space="preserve"> о принятом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аявителем решении готовится уведомление об отказе в выдаче разрешения на снос зеленых насажде</w:t>
      </w:r>
      <w:r>
        <w:rPr>
          <w:rFonts w:ascii="Arial" w:eastAsia="Times New Roman" w:hAnsi="Arial" w:cs="Arial"/>
          <w:color w:val="1E1D1E"/>
          <w:sz w:val="23"/>
          <w:szCs w:val="23"/>
        </w:rPr>
        <w:t>ний для последующей выдачи его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.11. В случае определения Комиссией необходимости вынужденного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После представления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готовится разреше</w:t>
      </w:r>
      <w:r>
        <w:rPr>
          <w:rFonts w:ascii="Arial" w:eastAsia="Times New Roman" w:hAnsi="Arial" w:cs="Arial"/>
          <w:color w:val="1E1D1E"/>
          <w:sz w:val="23"/>
          <w:szCs w:val="23"/>
        </w:rPr>
        <w:t>ние для последующей выдачи его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аявителю.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19.6.12. В случае отказа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 возмещать ущерб в натуральной форме или при отсутствии информации в указанные в письменном уведомлении о возм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ещении ущерба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сроки</w:t>
      </w:r>
      <w:proofErr w:type="gramEnd"/>
      <w:r>
        <w:rPr>
          <w:rFonts w:ascii="Arial" w:eastAsia="Times New Roman" w:hAnsi="Arial" w:cs="Arial"/>
          <w:color w:val="1E1D1E"/>
          <w:sz w:val="23"/>
          <w:szCs w:val="23"/>
        </w:rPr>
        <w:t xml:space="preserve"> о принятом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аявителем решении готовится уведомление об отказе в выдаче разрешения на вырубку зеленых насаждений для последующей </w:t>
      </w:r>
      <w:r>
        <w:rPr>
          <w:rFonts w:ascii="Arial" w:eastAsia="Times New Roman" w:hAnsi="Arial" w:cs="Arial"/>
          <w:color w:val="1E1D1E"/>
          <w:sz w:val="23"/>
          <w:szCs w:val="23"/>
        </w:rPr>
        <w:t>выдачи его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.13. Результатом выполнения административной процедуры по рассмотрению Комиссией представленных документов, подготовке и оформл</w:t>
      </w:r>
      <w:r>
        <w:rPr>
          <w:rFonts w:ascii="Arial" w:eastAsia="Times New Roman" w:hAnsi="Arial" w:cs="Arial"/>
          <w:color w:val="1E1D1E"/>
          <w:sz w:val="23"/>
          <w:szCs w:val="23"/>
        </w:rPr>
        <w:t>ению результата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является: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проект разрешения на вырубку зеленых насаждений;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кт обследования зеленых насаждений (в т.ч. с расчетом компенсационной стоимости);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уведомление об отказе в выдаче разрешения на вырубку зеленых насаждений.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Максимальный срок выполнения административной процедуры с учетом проверки факта оплаты в ГИС ГМП - не более 8 рабочих дней.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19.6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.14. 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i/>
          <w:i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1E1D1E"/>
          <w:sz w:val="23"/>
        </w:rPr>
        <w:t>19.7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. Формирование и выдача результата 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Основанием для начала админи</w:t>
      </w:r>
      <w:r>
        <w:rPr>
          <w:rFonts w:ascii="Arial" w:eastAsia="Times New Roman" w:hAnsi="Arial" w:cs="Arial"/>
          <w:color w:val="1E1D1E"/>
          <w:sz w:val="23"/>
          <w:szCs w:val="23"/>
        </w:rPr>
        <w:t>стративной процедуры по выдаче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</w:t>
      </w:r>
      <w:r>
        <w:rPr>
          <w:rFonts w:ascii="Arial" w:eastAsia="Times New Roman" w:hAnsi="Arial" w:cs="Arial"/>
          <w:color w:val="1E1D1E"/>
          <w:sz w:val="23"/>
          <w:szCs w:val="23"/>
        </w:rPr>
        <w:t>телю результата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является поступление специалисту Администрации, ответственному за вы</w:t>
      </w:r>
      <w:r>
        <w:rPr>
          <w:rFonts w:ascii="Arial" w:eastAsia="Times New Roman" w:hAnsi="Arial" w:cs="Arial"/>
          <w:color w:val="1E1D1E"/>
          <w:sz w:val="23"/>
          <w:szCs w:val="23"/>
        </w:rPr>
        <w:t>дачу результата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документов, я</w:t>
      </w:r>
      <w:r>
        <w:rPr>
          <w:rFonts w:ascii="Arial" w:eastAsia="Times New Roman" w:hAnsi="Arial" w:cs="Arial"/>
          <w:color w:val="1E1D1E"/>
          <w:sz w:val="23"/>
          <w:szCs w:val="23"/>
        </w:rPr>
        <w:t>вляющихся результатом оказания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.2. Специалист Администрации, ответственный за вы</w:t>
      </w:r>
      <w:r>
        <w:rPr>
          <w:rFonts w:ascii="Arial" w:eastAsia="Times New Roman" w:hAnsi="Arial" w:cs="Arial"/>
          <w:color w:val="1E1D1E"/>
          <w:sz w:val="23"/>
          <w:szCs w:val="23"/>
        </w:rPr>
        <w:t>дачу результата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в течение 2 рабочих дней со дня приема документов, я</w:t>
      </w:r>
      <w:r>
        <w:rPr>
          <w:rFonts w:ascii="Arial" w:eastAsia="Times New Roman" w:hAnsi="Arial" w:cs="Arial"/>
          <w:color w:val="1E1D1E"/>
          <w:sz w:val="23"/>
          <w:szCs w:val="23"/>
        </w:rPr>
        <w:t>вляющихся результатом оказания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униципальной услуги, обеспечивает подписание результатов оказания Муниципальной услуги у </w:t>
      </w:r>
      <w:r>
        <w:rPr>
          <w:rFonts w:ascii="Arial" w:eastAsia="Times New Roman" w:hAnsi="Arial" w:cs="Arial"/>
          <w:color w:val="1E1D1E"/>
          <w:sz w:val="23"/>
          <w:szCs w:val="23"/>
        </w:rPr>
        <w:t>уполномоченного лица, сообщает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</w:t>
      </w:r>
      <w:r>
        <w:rPr>
          <w:rFonts w:ascii="Arial" w:eastAsia="Times New Roman" w:hAnsi="Arial" w:cs="Arial"/>
          <w:color w:val="1E1D1E"/>
          <w:sz w:val="23"/>
          <w:szCs w:val="23"/>
        </w:rPr>
        <w:t>лю о результате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>19.7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 Специалист Администрации, ответственный за вы</w:t>
      </w:r>
      <w:r>
        <w:rPr>
          <w:rFonts w:ascii="Arial" w:eastAsia="Times New Roman" w:hAnsi="Arial" w:cs="Arial"/>
          <w:color w:val="1E1D1E"/>
          <w:sz w:val="23"/>
          <w:szCs w:val="23"/>
        </w:rPr>
        <w:t>дачу результата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 устанавливает личность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аявителя, в том числе проверяет документ, удостоверяющий личность;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 проверяет правомочность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аявителя, в том </w:t>
      </w:r>
      <w:r>
        <w:rPr>
          <w:rFonts w:ascii="Arial" w:eastAsia="Times New Roman" w:hAnsi="Arial" w:cs="Arial"/>
          <w:color w:val="1E1D1E"/>
          <w:sz w:val="23"/>
          <w:szCs w:val="23"/>
        </w:rPr>
        <w:t>числе полномочия представителя Заявителя действовать от имени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 при получении результата пред</w:t>
      </w:r>
      <w:r>
        <w:rPr>
          <w:rFonts w:ascii="Arial" w:eastAsia="Times New Roman" w:hAnsi="Arial" w:cs="Arial"/>
          <w:color w:val="1E1D1E"/>
          <w:sz w:val="23"/>
          <w:szCs w:val="23"/>
        </w:rPr>
        <w:t>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- знакомит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 с перечнем выдаваемых документов (оглашает названия выдаваемых документов). Заявитель расписывается в получ</w:t>
      </w:r>
      <w:r>
        <w:rPr>
          <w:rFonts w:ascii="Arial" w:eastAsia="Times New Roman" w:hAnsi="Arial" w:cs="Arial"/>
          <w:color w:val="1E1D1E"/>
          <w:sz w:val="23"/>
          <w:szCs w:val="23"/>
        </w:rPr>
        <w:t>ении результата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в</w:t>
      </w:r>
      <w:r>
        <w:rPr>
          <w:rFonts w:ascii="Arial" w:eastAsia="Times New Roman" w:hAnsi="Arial" w:cs="Arial"/>
          <w:color w:val="1E1D1E"/>
          <w:sz w:val="23"/>
          <w:szCs w:val="23"/>
        </w:rPr>
        <w:t>ыдает результат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</w:t>
      </w:r>
      <w:r>
        <w:rPr>
          <w:rFonts w:ascii="Arial" w:eastAsia="Times New Roman" w:hAnsi="Arial" w:cs="Arial"/>
          <w:color w:val="1E1D1E"/>
          <w:sz w:val="23"/>
          <w:szCs w:val="23"/>
        </w:rPr>
        <w:t>льной услуги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 в одном подлинном экземпляре.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19.7.4. Выдача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 результата предоставления Муниципальной услуги осуществляется способом, у</w:t>
      </w:r>
      <w:r>
        <w:rPr>
          <w:rFonts w:ascii="Arial" w:eastAsia="Times New Roman" w:hAnsi="Arial" w:cs="Arial"/>
          <w:color w:val="1E1D1E"/>
          <w:sz w:val="23"/>
          <w:szCs w:val="23"/>
        </w:rPr>
        <w:t>казанным Заявителем при подаче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аявления на получение Муниципальной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.5. Результатом выполнения админи</w:t>
      </w:r>
      <w:r>
        <w:rPr>
          <w:rFonts w:ascii="Arial" w:eastAsia="Times New Roman" w:hAnsi="Arial" w:cs="Arial"/>
          <w:color w:val="1E1D1E"/>
          <w:sz w:val="23"/>
          <w:szCs w:val="23"/>
        </w:rPr>
        <w:t>стративной процедуры по выдаче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</w:t>
      </w:r>
      <w:r>
        <w:rPr>
          <w:rFonts w:ascii="Arial" w:eastAsia="Times New Roman" w:hAnsi="Arial" w:cs="Arial"/>
          <w:color w:val="1E1D1E"/>
          <w:sz w:val="23"/>
          <w:szCs w:val="23"/>
        </w:rPr>
        <w:t>телю результата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</w:t>
      </w:r>
      <w:r>
        <w:rPr>
          <w:rFonts w:ascii="Arial" w:eastAsia="Times New Roman" w:hAnsi="Arial" w:cs="Arial"/>
          <w:color w:val="1E1D1E"/>
          <w:sz w:val="23"/>
          <w:szCs w:val="23"/>
        </w:rPr>
        <w:t>ьной услуги является получение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аявителем документов, являющи</w:t>
      </w:r>
      <w:r>
        <w:rPr>
          <w:rFonts w:ascii="Arial" w:eastAsia="Times New Roman" w:hAnsi="Arial" w:cs="Arial"/>
          <w:color w:val="1E1D1E"/>
          <w:sz w:val="23"/>
          <w:szCs w:val="23"/>
        </w:rPr>
        <w:t>хся результатом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19.7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.6. Максимальный срок выполнения административной процедуры составляет не более 3 рабочих дней.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IV. Порядок и</w:t>
      </w:r>
      <w:r>
        <w:rPr>
          <w:rFonts w:ascii="Arial" w:eastAsia="Times New Roman" w:hAnsi="Arial" w:cs="Arial"/>
          <w:b/>
          <w:bCs/>
          <w:color w:val="1E1D1E"/>
          <w:sz w:val="23"/>
        </w:rPr>
        <w:t xml:space="preserve"> формы </w:t>
      </w:r>
      <w:proofErr w:type="gramStart"/>
      <w:r>
        <w:rPr>
          <w:rFonts w:ascii="Arial" w:eastAsia="Times New Roman" w:hAnsi="Arial" w:cs="Arial"/>
          <w:b/>
          <w:bCs/>
          <w:color w:val="1E1D1E"/>
          <w:sz w:val="23"/>
        </w:rPr>
        <w:t>контроля за</w:t>
      </w:r>
      <w:proofErr w:type="gramEnd"/>
      <w:r>
        <w:rPr>
          <w:rFonts w:ascii="Arial" w:eastAsia="Times New Roman" w:hAnsi="Arial" w:cs="Arial"/>
          <w:b/>
          <w:bCs/>
          <w:color w:val="1E1D1E"/>
          <w:sz w:val="23"/>
        </w:rPr>
        <w:t xml:space="preserve"> исполнением а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дминистративного регламента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20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. Порядок осуществления </w:t>
      </w:r>
      <w:proofErr w:type="gramStart"/>
      <w:r w:rsidRPr="00E918E6">
        <w:rPr>
          <w:rFonts w:ascii="Arial" w:eastAsia="Times New Roman" w:hAnsi="Arial" w:cs="Arial"/>
          <w:b/>
          <w:bCs/>
          <w:color w:val="1E1D1E"/>
          <w:sz w:val="23"/>
        </w:rPr>
        <w:t>контроля за</w:t>
      </w:r>
      <w:proofErr w:type="gramEnd"/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 соблюдением и исполнением должностными лицами </w:t>
      </w:r>
      <w:r>
        <w:rPr>
          <w:rFonts w:ascii="Arial" w:eastAsia="Times New Roman" w:hAnsi="Arial" w:cs="Arial"/>
          <w:b/>
          <w:bCs/>
          <w:color w:val="1E1D1E"/>
          <w:sz w:val="23"/>
        </w:rPr>
        <w:t>А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дминистрации</w:t>
      </w:r>
      <w:r w:rsidRPr="00E918E6">
        <w:rPr>
          <w:rFonts w:ascii="Arial" w:eastAsia="Times New Roman" w:hAnsi="Arial" w:cs="Arial"/>
          <w:b/>
          <w:bCs/>
          <w:i/>
          <w:iCs/>
          <w:color w:val="1E1D1E"/>
          <w:sz w:val="23"/>
        </w:rPr>
        <w:t> </w:t>
      </w:r>
      <w:r>
        <w:rPr>
          <w:rFonts w:ascii="Arial" w:eastAsia="Times New Roman" w:hAnsi="Arial" w:cs="Arial"/>
          <w:b/>
          <w:bCs/>
          <w:color w:val="1E1D1E"/>
          <w:sz w:val="23"/>
        </w:rPr>
        <w:t>положений а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дминистративного регламента и иных нормативных правовых актов, устанавливающ</w:t>
      </w:r>
      <w:r>
        <w:rPr>
          <w:rFonts w:ascii="Arial" w:eastAsia="Times New Roman" w:hAnsi="Arial" w:cs="Arial"/>
          <w:b/>
          <w:bCs/>
          <w:color w:val="1E1D1E"/>
          <w:sz w:val="23"/>
        </w:rPr>
        <w:t>их требования к предоставлению М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униципальной услуги, а также принятием ими решений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          20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.1.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Контроль за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соблюдением должностными л</w:t>
      </w:r>
      <w:r>
        <w:rPr>
          <w:rFonts w:ascii="Arial" w:eastAsia="Times New Roman" w:hAnsi="Arial" w:cs="Arial"/>
          <w:color w:val="1E1D1E"/>
          <w:sz w:val="23"/>
          <w:szCs w:val="23"/>
        </w:rPr>
        <w:t>ицами Администрации, положений р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- текущего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контроля за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соблюдением полноты и качества предоставления Муниципальной услуги (далее - Текущий контроль);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-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контроля за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соблюдением порядка предоставления Муниципальной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          20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.2. Текущий контроль осуществляет </w:t>
      </w:r>
      <w:r>
        <w:rPr>
          <w:rFonts w:ascii="Arial" w:eastAsia="Times New Roman" w:hAnsi="Arial" w:cs="Arial"/>
          <w:color w:val="1E1D1E"/>
          <w:sz w:val="23"/>
          <w:szCs w:val="23"/>
        </w:rPr>
        <w:t>г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лава </w:t>
      </w:r>
      <w:r>
        <w:rPr>
          <w:rFonts w:ascii="Arial" w:eastAsia="Times New Roman" w:hAnsi="Arial" w:cs="Arial"/>
          <w:color w:val="1E1D1E"/>
          <w:sz w:val="23"/>
          <w:szCs w:val="23"/>
        </w:rPr>
        <w:t>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дминистрации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 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и уполномоченные им должностные лица.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          20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 Текущий контроль осуществл</w:t>
      </w:r>
      <w:r>
        <w:rPr>
          <w:rFonts w:ascii="Arial" w:eastAsia="Times New Roman" w:hAnsi="Arial" w:cs="Arial"/>
          <w:color w:val="1E1D1E"/>
          <w:sz w:val="23"/>
          <w:szCs w:val="23"/>
        </w:rPr>
        <w:t>яется в порядке, установленном г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лавой </w:t>
      </w:r>
      <w:r>
        <w:rPr>
          <w:rFonts w:ascii="Arial" w:eastAsia="Times New Roman" w:hAnsi="Arial" w:cs="Arial"/>
          <w:color w:val="1E1D1E"/>
          <w:sz w:val="23"/>
          <w:szCs w:val="23"/>
        </w:rPr>
        <w:t>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дминистрации</w:t>
      </w:r>
      <w:r>
        <w:rPr>
          <w:rFonts w:ascii="Arial" w:eastAsia="Times New Roman" w:hAnsi="Arial" w:cs="Arial"/>
          <w:color w:val="1E1D1E"/>
          <w:sz w:val="23"/>
          <w:szCs w:val="23"/>
        </w:rPr>
        <w:t>,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 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для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контроля за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исполнением правовых актов Администрацией.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21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. Порядок осуществления </w:t>
      </w:r>
      <w:proofErr w:type="gramStart"/>
      <w:r w:rsidRPr="00E918E6">
        <w:rPr>
          <w:rFonts w:ascii="Arial" w:eastAsia="Times New Roman" w:hAnsi="Arial" w:cs="Arial"/>
          <w:b/>
          <w:bCs/>
          <w:color w:val="1E1D1E"/>
          <w:sz w:val="23"/>
        </w:rPr>
        <w:t>контроля за</w:t>
      </w:r>
      <w:proofErr w:type="gramEnd"/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 соблюдением и исполнением ответственными</w:t>
      </w:r>
      <w:r>
        <w:rPr>
          <w:rFonts w:ascii="Arial" w:eastAsia="Times New Roman" w:hAnsi="Arial" w:cs="Arial"/>
          <w:b/>
          <w:bCs/>
          <w:color w:val="1E1D1E"/>
          <w:sz w:val="23"/>
        </w:rPr>
        <w:t xml:space="preserve"> должностными лицами положений а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дминистративного 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          21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Текущий контроль осуществляется в форме проверки решений и действий, участвующих в предоставлении Муниципальной услуги должностны</w:t>
      </w:r>
      <w:r>
        <w:rPr>
          <w:rFonts w:ascii="Arial" w:eastAsia="Times New Roman" w:hAnsi="Arial" w:cs="Arial"/>
          <w:color w:val="1E1D1E"/>
          <w:sz w:val="23"/>
          <w:szCs w:val="23"/>
        </w:rPr>
        <w:t>ми лицами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          21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.2. Порядок осуществл</w:t>
      </w:r>
      <w:r>
        <w:rPr>
          <w:rFonts w:ascii="Arial" w:eastAsia="Times New Roman" w:hAnsi="Arial" w:cs="Arial"/>
          <w:color w:val="1E1D1E"/>
          <w:sz w:val="23"/>
          <w:szCs w:val="23"/>
        </w:rPr>
        <w:t>ения текущего контроля в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дминистрации устанавливается </w:t>
      </w:r>
      <w:r>
        <w:rPr>
          <w:rFonts w:ascii="Arial" w:eastAsia="Times New Roman" w:hAnsi="Arial" w:cs="Arial"/>
          <w:color w:val="1E1D1E"/>
          <w:sz w:val="23"/>
          <w:szCs w:val="23"/>
        </w:rPr>
        <w:t>главой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дминистрации.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          21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 Плановые проверки Администрации или должностного лица Администрации проводятся не чаще одного раза в два года.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          21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.4. Внеплановые проверки в Администрации или должностного лица в Администрации проводятся на основании обращений граждан, организаций (юридических лиц).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22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. Ответственность должностных лиц, муниципальных служащих </w:t>
      </w:r>
      <w:r>
        <w:rPr>
          <w:rFonts w:ascii="Arial" w:eastAsia="Times New Roman" w:hAnsi="Arial" w:cs="Arial"/>
          <w:b/>
          <w:bCs/>
          <w:color w:val="1E1D1E"/>
          <w:sz w:val="23"/>
        </w:rPr>
        <w:t>А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дминистрации, принимаемые (осуществляемые) ими в ходе 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          22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.1.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Должностные лица Администрации, ответственные за предоставление Муниципальной услуги и участвующие в предоставлении Муниципальной услуги</w:t>
      </w:r>
      <w:r>
        <w:rPr>
          <w:rFonts w:ascii="Arial" w:eastAsia="Times New Roman" w:hAnsi="Arial" w:cs="Arial"/>
          <w:color w:val="1E1D1E"/>
          <w:sz w:val="23"/>
          <w:szCs w:val="23"/>
        </w:rPr>
        <w:t>,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          22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.2. Неполное или некачественное предоставление Муниципальной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услуги, выявленное в процессе т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екущего контроля, влечёт применение дисциплинарного взыскания в соответствии с законодательством Российской Федерации.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          22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.3. Нарушение порядка предоставления Муниципальной услуги, повлекшее ее непредставление или предоставление Муниципальной услуги с нарушением </w:t>
      </w:r>
      <w:r>
        <w:rPr>
          <w:rFonts w:ascii="Arial" w:eastAsia="Times New Roman" w:hAnsi="Arial" w:cs="Arial"/>
          <w:color w:val="1E1D1E"/>
          <w:sz w:val="23"/>
          <w:szCs w:val="23"/>
        </w:rPr>
        <w:t>срока, установленного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    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>23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. Положения, характеризующие требования к порядку и формам </w:t>
      </w:r>
      <w:proofErr w:type="gramStart"/>
      <w:r w:rsidRPr="00E918E6">
        <w:rPr>
          <w:rFonts w:ascii="Arial" w:eastAsia="Times New Roman" w:hAnsi="Arial" w:cs="Arial"/>
          <w:b/>
          <w:bCs/>
          <w:color w:val="1E1D1E"/>
          <w:sz w:val="23"/>
        </w:rPr>
        <w:t>контроля за</w:t>
      </w:r>
      <w:proofErr w:type="gramEnd"/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Т</w:t>
      </w:r>
      <w:r>
        <w:rPr>
          <w:rFonts w:ascii="Arial" w:eastAsia="Times New Roman" w:hAnsi="Arial" w:cs="Arial"/>
          <w:color w:val="1E1D1E"/>
          <w:sz w:val="23"/>
          <w:szCs w:val="23"/>
        </w:rPr>
        <w:t>ребованиями к порядку и формам т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екущего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контроля за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предоставлением Муниципальной услуги являются: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независимость;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- тщательность.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>23.2. Независимость т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 До</w:t>
      </w:r>
      <w:r>
        <w:rPr>
          <w:rFonts w:ascii="Arial" w:eastAsia="Times New Roman" w:hAnsi="Arial" w:cs="Arial"/>
          <w:color w:val="1E1D1E"/>
          <w:sz w:val="23"/>
          <w:szCs w:val="23"/>
        </w:rPr>
        <w:t>лжностные лица, осуществляющие т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екущий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контроль за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23.4. Тщательность осуществления т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екущего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контроля за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.5. Граждане, их объединения и организации для осуществления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контроля за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</w:t>
      </w:r>
      <w:r>
        <w:rPr>
          <w:rFonts w:ascii="Arial" w:eastAsia="Times New Roman" w:hAnsi="Arial" w:cs="Arial"/>
          <w:color w:val="1E1D1E"/>
          <w:sz w:val="23"/>
          <w:szCs w:val="23"/>
        </w:rPr>
        <w:t>ьной услуги, а также жалобы и За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явления на действия (бездействия) должностных лиц Администрации и принятые ими решения, связанные с предоставлением Муниципальной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.6.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Контроль за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23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.7.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V.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.1. Предмет досудебного (внесудебного) об</w:t>
      </w:r>
      <w:r>
        <w:rPr>
          <w:rFonts w:ascii="Arial" w:eastAsia="Times New Roman" w:hAnsi="Arial" w:cs="Arial"/>
          <w:color w:val="1E1D1E"/>
          <w:sz w:val="23"/>
          <w:szCs w:val="23"/>
        </w:rPr>
        <w:t>жалования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аявителем решений и действий (бездейс</w:t>
      </w:r>
      <w:r>
        <w:rPr>
          <w:rFonts w:ascii="Arial" w:eastAsia="Times New Roman" w:hAnsi="Arial" w:cs="Arial"/>
          <w:color w:val="1E1D1E"/>
          <w:sz w:val="23"/>
          <w:szCs w:val="23"/>
        </w:rPr>
        <w:t>твия)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должностного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лица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либо муниципального служащего.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.2. Заявитель может обратиться с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жалобой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в том числе в следующих случаях: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24.2.1.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E1D1E"/>
          <w:sz w:val="23"/>
          <w:szCs w:val="23"/>
        </w:rPr>
        <w:t>Н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аруш</w:t>
      </w:r>
      <w:r>
        <w:rPr>
          <w:rFonts w:ascii="Arial" w:eastAsia="Times New Roman" w:hAnsi="Arial" w:cs="Arial"/>
          <w:color w:val="1E1D1E"/>
          <w:sz w:val="23"/>
          <w:szCs w:val="23"/>
        </w:rPr>
        <w:t>ение срока регистрации запроса Заявителя о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24.2.2. Нарушение срока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24.2.3. Требование у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</w:t>
      </w:r>
      <w:r>
        <w:rPr>
          <w:rFonts w:ascii="Arial" w:eastAsia="Times New Roman" w:hAnsi="Arial" w:cs="Arial"/>
          <w:color w:val="1E1D1E"/>
          <w:sz w:val="23"/>
          <w:szCs w:val="23"/>
        </w:rPr>
        <w:t>выми актами для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24.2.4. 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актами субъектов Российской Федерации, муниципальными право</w:t>
      </w:r>
      <w:r>
        <w:rPr>
          <w:rFonts w:ascii="Arial" w:eastAsia="Times New Roman" w:hAnsi="Arial" w:cs="Arial"/>
          <w:color w:val="1E1D1E"/>
          <w:sz w:val="23"/>
          <w:szCs w:val="23"/>
        </w:rPr>
        <w:t>выми актами для предоставления Муниципальной услуги, у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24.2.5.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Отказ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24.2.6. Затребование с Заявителя при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24.2.7.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Отказ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должностного ли</w:t>
      </w:r>
      <w:r>
        <w:rPr>
          <w:rFonts w:ascii="Arial" w:eastAsia="Times New Roman" w:hAnsi="Arial" w:cs="Arial"/>
          <w:color w:val="1E1D1E"/>
          <w:sz w:val="23"/>
          <w:szCs w:val="23"/>
        </w:rPr>
        <w:t>ца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в исправлении допущенных опечаток и ошибок в выданн</w:t>
      </w:r>
      <w:r>
        <w:rPr>
          <w:rFonts w:ascii="Arial" w:eastAsia="Times New Roman" w:hAnsi="Arial" w:cs="Arial"/>
          <w:color w:val="1E1D1E"/>
          <w:sz w:val="23"/>
          <w:szCs w:val="23"/>
        </w:rPr>
        <w:t>ых в результате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документах либо нарушение установленного срока таких исправлений.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24.2.8. Н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арушение срока или порядка выдачи документов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по результатам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24.2.9.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Приостановление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>
        <w:rPr>
          <w:rFonts w:ascii="Arial" w:eastAsia="Times New Roman" w:hAnsi="Arial" w:cs="Arial"/>
          <w:color w:val="1E1D1E"/>
          <w:sz w:val="23"/>
          <w:szCs w:val="23"/>
        </w:rPr>
        <w:t>униципальными правовыми актами;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24.2.10. Требование у Заявителя при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rFonts w:ascii="Arial" w:eastAsia="Times New Roman" w:hAnsi="Arial" w:cs="Arial"/>
          <w:color w:val="1E1D1E"/>
          <w:sz w:val="23"/>
          <w:szCs w:val="23"/>
        </w:rPr>
        <w:t>необходимых для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услуги, либо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 Общие требования к порядку подачи и рассмотрения жалобы.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.3.1. Жалоба подается в письменной форме на бумажном носителе, в электронной </w:t>
      </w:r>
      <w:r>
        <w:rPr>
          <w:rFonts w:ascii="Arial" w:eastAsia="Times New Roman" w:hAnsi="Arial" w:cs="Arial"/>
          <w:color w:val="1E1D1E"/>
          <w:sz w:val="23"/>
          <w:szCs w:val="23"/>
        </w:rPr>
        <w:t>форме в орган, предоставляющий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услугу. Жалобы на решения, принятые руководи</w:t>
      </w:r>
      <w:r>
        <w:rPr>
          <w:rFonts w:ascii="Arial" w:eastAsia="Times New Roman" w:hAnsi="Arial" w:cs="Arial"/>
          <w:color w:val="1E1D1E"/>
          <w:sz w:val="23"/>
          <w:szCs w:val="23"/>
        </w:rPr>
        <w:t>телем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подаются в вышестоящий орган (при его наличии) либо в случае его отсутствия рассматриваются непосредственно руководи</w:t>
      </w:r>
      <w:r>
        <w:rPr>
          <w:rFonts w:ascii="Arial" w:eastAsia="Times New Roman" w:hAnsi="Arial" w:cs="Arial"/>
          <w:color w:val="1E1D1E"/>
          <w:sz w:val="23"/>
          <w:szCs w:val="23"/>
        </w:rPr>
        <w:t>телем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</w:t>
      </w:r>
      <w:r>
        <w:rPr>
          <w:rFonts w:ascii="Arial" w:eastAsia="Times New Roman" w:hAnsi="Arial" w:cs="Arial"/>
          <w:color w:val="1E1D1E"/>
          <w:sz w:val="23"/>
          <w:szCs w:val="23"/>
        </w:rPr>
        <w:t>йта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 </w:t>
      </w:r>
      <w:hyperlink r:id="rId7" w:tgtFrame="_blank" w:history="1">
        <w:r w:rsidRPr="00E918E6">
          <w:rPr>
            <w:rFonts w:ascii="Arial" w:eastAsia="Times New Roman" w:hAnsi="Arial" w:cs="Arial"/>
            <w:color w:val="2082C7"/>
            <w:sz w:val="23"/>
          </w:rPr>
          <w:t>Единого портала</w:t>
        </w:r>
      </w:hyperlink>
      <w:r>
        <w:rPr>
          <w:rFonts w:ascii="Arial" w:eastAsia="Times New Roman" w:hAnsi="Arial" w:cs="Arial"/>
          <w:color w:val="1E1D1E"/>
          <w:sz w:val="23"/>
          <w:szCs w:val="23"/>
        </w:rPr>
        <w:t> государственных 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униципальных услуг (функций), а также может </w:t>
      </w:r>
      <w:r>
        <w:rPr>
          <w:rFonts w:ascii="Arial" w:eastAsia="Times New Roman" w:hAnsi="Arial" w:cs="Arial"/>
          <w:color w:val="1E1D1E"/>
          <w:sz w:val="23"/>
          <w:szCs w:val="23"/>
        </w:rPr>
        <w:t>быть принята при личном приеме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.3.4. Жалоба должна содержать: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24.3.4.1. Н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аимено</w:t>
      </w:r>
      <w:r>
        <w:rPr>
          <w:rFonts w:ascii="Arial" w:eastAsia="Times New Roman" w:hAnsi="Arial" w:cs="Arial"/>
          <w:color w:val="1E1D1E"/>
          <w:sz w:val="23"/>
          <w:szCs w:val="23"/>
        </w:rPr>
        <w:t>вание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должностного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лица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либо муниципального служащего, решения и действия (бездействие) которых обжалуются;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lastRenderedPageBreak/>
        <w:t xml:space="preserve">24.3.4.2.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Ф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амилию, имя, отчество (последнее - при наличии</w:t>
      </w:r>
      <w:r>
        <w:rPr>
          <w:rFonts w:ascii="Arial" w:eastAsia="Times New Roman" w:hAnsi="Arial" w:cs="Arial"/>
          <w:color w:val="1E1D1E"/>
          <w:sz w:val="23"/>
          <w:szCs w:val="23"/>
        </w:rPr>
        <w:t>), сведения о месте жительства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 - физического лица либо наименовани</w:t>
      </w:r>
      <w:r>
        <w:rPr>
          <w:rFonts w:ascii="Arial" w:eastAsia="Times New Roman" w:hAnsi="Arial" w:cs="Arial"/>
          <w:color w:val="1E1D1E"/>
          <w:sz w:val="23"/>
          <w:szCs w:val="23"/>
        </w:rPr>
        <w:t>е, сведения о месте нахождения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>
        <w:rPr>
          <w:rFonts w:ascii="Arial" w:eastAsia="Times New Roman" w:hAnsi="Arial" w:cs="Arial"/>
          <w:color w:val="1E1D1E"/>
          <w:sz w:val="23"/>
          <w:szCs w:val="23"/>
        </w:rPr>
        <w:t>ым должен быть направлен ответ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аявителю;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24.3.4.3. С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ведения об обжалуемых решениях и действиях (бездейс</w:t>
      </w:r>
      <w:r>
        <w:rPr>
          <w:rFonts w:ascii="Arial" w:eastAsia="Times New Roman" w:hAnsi="Arial" w:cs="Arial"/>
          <w:color w:val="1E1D1E"/>
          <w:sz w:val="23"/>
          <w:szCs w:val="23"/>
        </w:rPr>
        <w:t>твии)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должностного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лица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либо муниципального служащего;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24.3.4.4. Доводы, на основании которых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аявитель не согласен с решением и действием (бездейст</w:t>
      </w:r>
      <w:r>
        <w:rPr>
          <w:rFonts w:ascii="Arial" w:eastAsia="Times New Roman" w:hAnsi="Arial" w:cs="Arial"/>
          <w:color w:val="1E1D1E"/>
          <w:sz w:val="23"/>
          <w:szCs w:val="23"/>
        </w:rPr>
        <w:t>вием)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должностного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лица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либо муниципального служащего. Заявителем могут быть представлены документы (при наличии), подтверждаю</w:t>
      </w:r>
      <w:r>
        <w:rPr>
          <w:rFonts w:ascii="Arial" w:eastAsia="Times New Roman" w:hAnsi="Arial" w:cs="Arial"/>
          <w:color w:val="1E1D1E"/>
          <w:sz w:val="23"/>
          <w:szCs w:val="23"/>
        </w:rPr>
        <w:t>щие доводы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аявителя, либо их копии.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.3.5.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Жалоба, поступ</w:t>
      </w:r>
      <w:r>
        <w:rPr>
          <w:rFonts w:ascii="Arial" w:eastAsia="Times New Roman" w:hAnsi="Arial" w:cs="Arial"/>
          <w:color w:val="1E1D1E"/>
          <w:sz w:val="23"/>
          <w:szCs w:val="23"/>
        </w:rPr>
        <w:t>ившая в орган, предоставляющий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</w:t>
      </w:r>
      <w:r>
        <w:rPr>
          <w:rFonts w:ascii="Arial" w:eastAsia="Times New Roman" w:hAnsi="Arial" w:cs="Arial"/>
          <w:color w:val="1E1D1E"/>
          <w:sz w:val="23"/>
          <w:szCs w:val="23"/>
        </w:rPr>
        <w:t>тказа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должностного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лица органа, предоставляющего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услугу, в приеме документов у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исправлений - в течение пяти рабочих дней со дня ее регистрации.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.3.6. По результатам рассмотрения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жалобы орган, предоставляющий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принимает одно из следующих решений: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24.3.6.1. </w:t>
      </w:r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У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довлетворяет жалобу, в том числе в форме отмены принятого решения, исправления допущ</w:t>
      </w:r>
      <w:r>
        <w:rPr>
          <w:rFonts w:ascii="Arial" w:eastAsia="Times New Roman" w:hAnsi="Arial" w:cs="Arial"/>
          <w:color w:val="1E1D1E"/>
          <w:sz w:val="23"/>
          <w:szCs w:val="23"/>
        </w:rPr>
        <w:t>енных органом, предоставляющим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опечаток и ошибок в выданн</w:t>
      </w:r>
      <w:r>
        <w:rPr>
          <w:rFonts w:ascii="Arial" w:eastAsia="Times New Roman" w:hAnsi="Arial" w:cs="Arial"/>
          <w:color w:val="1E1D1E"/>
          <w:sz w:val="23"/>
          <w:szCs w:val="23"/>
        </w:rPr>
        <w:t>ых в результате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</w:t>
      </w:r>
      <w:r>
        <w:rPr>
          <w:rFonts w:ascii="Arial" w:eastAsia="Times New Roman" w:hAnsi="Arial" w:cs="Arial"/>
          <w:color w:val="1E1D1E"/>
          <w:sz w:val="23"/>
          <w:szCs w:val="23"/>
        </w:rPr>
        <w:t>ой услуги документах, возврата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Брянской области, муниципальными правовыми актами, а также в иных формах;</w:t>
      </w:r>
      <w:proofErr w:type="gramEnd"/>
    </w:p>
    <w:p w:rsidR="00F84FD1" w:rsidRPr="008749B3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>24.3.6.2. О</w:t>
      </w:r>
      <w:r w:rsidRPr="008749B3">
        <w:rPr>
          <w:rFonts w:ascii="Arial" w:eastAsia="Times New Roman" w:hAnsi="Arial" w:cs="Arial"/>
          <w:color w:val="000000" w:themeColor="text1"/>
          <w:sz w:val="23"/>
          <w:szCs w:val="23"/>
        </w:rPr>
        <w:t>тказывает в удовлетворении жалобы.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В случае признания жалобы подлежащей удовлетворени</w:t>
      </w:r>
      <w:r>
        <w:rPr>
          <w:rFonts w:ascii="Arial" w:eastAsia="Times New Roman" w:hAnsi="Arial" w:cs="Arial"/>
          <w:color w:val="1E1D1E"/>
          <w:sz w:val="23"/>
          <w:szCs w:val="23"/>
        </w:rPr>
        <w:t>ю в ответе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 дается информация о действиях, осуществл</w:t>
      </w:r>
      <w:r>
        <w:rPr>
          <w:rFonts w:ascii="Arial" w:eastAsia="Times New Roman" w:hAnsi="Arial" w:cs="Arial"/>
          <w:color w:val="1E1D1E"/>
          <w:sz w:val="23"/>
          <w:szCs w:val="23"/>
        </w:rPr>
        <w:t>яемых органом, предоставляющим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униципальную услугу, в целях незамедлительного устранения выя</w:t>
      </w:r>
      <w:r>
        <w:rPr>
          <w:rFonts w:ascii="Arial" w:eastAsia="Times New Roman" w:hAnsi="Arial" w:cs="Arial"/>
          <w:color w:val="1E1D1E"/>
          <w:sz w:val="23"/>
          <w:szCs w:val="23"/>
        </w:rPr>
        <w:t>вленных нарушений при оказании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униципальной услуги, а также приносятся извинения за доставленные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неудобства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и указывается информация о дальнейших действиях</w:t>
      </w:r>
      <w:r>
        <w:rPr>
          <w:rFonts w:ascii="Arial" w:eastAsia="Times New Roman" w:hAnsi="Arial" w:cs="Arial"/>
          <w:color w:val="1E1D1E"/>
          <w:sz w:val="23"/>
          <w:szCs w:val="23"/>
        </w:rPr>
        <w:t>, которые необходимо совершить Заявителю в целях получения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В случае признания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жалобы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не подл</w:t>
      </w:r>
      <w:r>
        <w:rPr>
          <w:rFonts w:ascii="Arial" w:eastAsia="Times New Roman" w:hAnsi="Arial" w:cs="Arial"/>
          <w:color w:val="1E1D1E"/>
          <w:sz w:val="23"/>
          <w:szCs w:val="23"/>
        </w:rPr>
        <w:t>ежащей удовлетворению в ответе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.3.7. Не позднее дня, следующего за днем принятия решения, указанного в </w:t>
      </w:r>
      <w:hyperlink r:id="rId8" w:anchor="/document/73537528/entry/92" w:history="1">
        <w:r w:rsidRPr="00812711">
          <w:rPr>
            <w:rFonts w:ascii="Arial" w:eastAsia="Times New Roman" w:hAnsi="Arial" w:cs="Arial"/>
            <w:color w:val="000000" w:themeColor="text1"/>
            <w:sz w:val="23"/>
          </w:rPr>
          <w:t>подпункте 24.3.6</w:t>
        </w:r>
      </w:hyperlink>
      <w:r w:rsidRPr="00812711">
        <w:rPr>
          <w:rFonts w:ascii="Arial" w:eastAsia="Times New Roman" w:hAnsi="Arial" w:cs="Arial"/>
          <w:color w:val="000000" w:themeColor="text1"/>
          <w:sz w:val="23"/>
          <w:szCs w:val="23"/>
        </w:rPr>
        <w:t> административного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регламента,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аявителю в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письменной форме и по желанию 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аявителя в электронной форме направляется мотивированный ответ о результатах рассмотрения жалобы.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24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.3.8. В случае установления в ходе или по результатам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рассмотрения жалобы признаков состава административного правонарушения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или преступления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                                  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Приложение  </w:t>
      </w:r>
      <w:r>
        <w:rPr>
          <w:rFonts w:ascii="Arial" w:eastAsia="Times New Roman" w:hAnsi="Arial" w:cs="Arial"/>
          <w:color w:val="1E1D1E"/>
          <w:sz w:val="23"/>
          <w:szCs w:val="23"/>
        </w:rPr>
        <w:t>№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1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          к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дминистративному регламенту 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7"/>
          <w:szCs w:val="27"/>
        </w:rPr>
        <w:t>Термины и определения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В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дминистративном регламенте используются следующие термины и определения: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5"/>
        <w:gridCol w:w="360"/>
        <w:gridCol w:w="7320"/>
      </w:tblGrid>
      <w:tr w:rsidR="00F84FD1" w:rsidRPr="00E918E6" w:rsidTr="00BC2356">
        <w:tc>
          <w:tcPr>
            <w:tcW w:w="241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Зеленые насаждения</w:t>
            </w:r>
          </w:p>
        </w:tc>
        <w:tc>
          <w:tcPr>
            <w:tcW w:w="3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–</w:t>
            </w:r>
          </w:p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 </w:t>
            </w:r>
          </w:p>
        </w:tc>
        <w:tc>
          <w:tcPr>
            <w:tcW w:w="732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древесная, древесно-кустарниковая, кустарниковая и травянистая растительность как искусственного, так и естественного происхождения;</w:t>
            </w:r>
          </w:p>
        </w:tc>
      </w:tr>
      <w:tr w:rsidR="00F84FD1" w:rsidRPr="00E918E6" w:rsidTr="00BC2356">
        <w:tc>
          <w:tcPr>
            <w:tcW w:w="241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Компенсационная стоимость</w:t>
            </w:r>
          </w:p>
        </w:tc>
        <w:tc>
          <w:tcPr>
            <w:tcW w:w="3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–</w:t>
            </w:r>
          </w:p>
        </w:tc>
        <w:tc>
          <w:tcPr>
            <w:tcW w:w="732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F84FD1" w:rsidRPr="00E918E6" w:rsidTr="00BC2356">
        <w:tc>
          <w:tcPr>
            <w:tcW w:w="241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Компенсационное озеленение</w:t>
            </w:r>
          </w:p>
        </w:tc>
        <w:tc>
          <w:tcPr>
            <w:tcW w:w="3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–</w:t>
            </w:r>
          </w:p>
        </w:tc>
        <w:tc>
          <w:tcPr>
            <w:tcW w:w="732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  не приживаемость зеленых насаждений;</w:t>
            </w:r>
          </w:p>
        </w:tc>
      </w:tr>
      <w:tr w:rsidR="00F84FD1" w:rsidRPr="00E918E6" w:rsidTr="00BC2356">
        <w:tc>
          <w:tcPr>
            <w:tcW w:w="241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Муниципальная  услуга</w:t>
            </w:r>
          </w:p>
        </w:tc>
        <w:tc>
          <w:tcPr>
            <w:tcW w:w="3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–</w:t>
            </w:r>
          </w:p>
        </w:tc>
        <w:tc>
          <w:tcPr>
            <w:tcW w:w="732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муниципальная услуга «Выдача разрешений на право вырубки зеленых насаждений на территории 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Телецкого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 xml:space="preserve"> сельского поселения</w:t>
            </w: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»;</w:t>
            </w:r>
          </w:p>
        </w:tc>
      </w:tr>
      <w:tr w:rsidR="00F84FD1" w:rsidRPr="00E918E6" w:rsidTr="00BC2356">
        <w:tc>
          <w:tcPr>
            <w:tcW w:w="241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Заявитель</w:t>
            </w:r>
          </w:p>
        </w:tc>
        <w:tc>
          <w:tcPr>
            <w:tcW w:w="3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–</w:t>
            </w:r>
          </w:p>
        </w:tc>
        <w:tc>
          <w:tcPr>
            <w:tcW w:w="732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лицо, обращающееся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 xml:space="preserve"> с Заявлением о предоставлении М</w:t>
            </w: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униципальной услуги «Выдача разрешений на право вырубки зеленых насаждений на территории 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Телецкого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 xml:space="preserve"> сельского поселения</w:t>
            </w: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»;</w:t>
            </w:r>
          </w:p>
        </w:tc>
      </w:tr>
      <w:tr w:rsidR="00F84FD1" w:rsidRPr="00E918E6" w:rsidTr="00BC2356">
        <w:tc>
          <w:tcPr>
            <w:tcW w:w="241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МФЦ</w:t>
            </w:r>
          </w:p>
        </w:tc>
        <w:tc>
          <w:tcPr>
            <w:tcW w:w="3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–</w:t>
            </w:r>
          </w:p>
        </w:tc>
        <w:tc>
          <w:tcPr>
            <w:tcW w:w="732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F84FD1" w:rsidRPr="00E918E6" w:rsidTr="00BC2356">
        <w:tc>
          <w:tcPr>
            <w:tcW w:w="241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Сеть Интернет</w:t>
            </w:r>
          </w:p>
        </w:tc>
        <w:tc>
          <w:tcPr>
            <w:tcW w:w="3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–</w:t>
            </w:r>
          </w:p>
        </w:tc>
        <w:tc>
          <w:tcPr>
            <w:tcW w:w="732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информационно-телекоммуникационная сеть «Интернет»;</w:t>
            </w:r>
          </w:p>
        </w:tc>
      </w:tr>
      <w:tr w:rsidR="00F84FD1" w:rsidRPr="00E918E6" w:rsidTr="00BC2356">
        <w:tc>
          <w:tcPr>
            <w:tcW w:w="241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ЕПГУ</w:t>
            </w:r>
          </w:p>
        </w:tc>
        <w:tc>
          <w:tcPr>
            <w:tcW w:w="3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–</w:t>
            </w:r>
          </w:p>
        </w:tc>
        <w:tc>
          <w:tcPr>
            <w:tcW w:w="732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федеральная государственная информационная система «Единый портал государственных и муниципальных услуг (функций)»;</w:t>
            </w:r>
          </w:p>
        </w:tc>
      </w:tr>
      <w:tr w:rsidR="00F84FD1" w:rsidRPr="00E918E6" w:rsidTr="00BC2356">
        <w:tc>
          <w:tcPr>
            <w:tcW w:w="241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РГУ</w:t>
            </w:r>
          </w:p>
        </w:tc>
        <w:tc>
          <w:tcPr>
            <w:tcW w:w="3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 </w:t>
            </w:r>
          </w:p>
        </w:tc>
        <w:tc>
          <w:tcPr>
            <w:tcW w:w="732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региональная государственная информационная система «Реестр государственных услуг (функций) Брянской области»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.</w:t>
            </w:r>
          </w:p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 </w:t>
            </w:r>
          </w:p>
        </w:tc>
      </w:tr>
    </w:tbl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Заявление                        </w:t>
      </w:r>
      <w:r>
        <w:rPr>
          <w:rFonts w:ascii="Arial" w:eastAsia="Times New Roman" w:hAnsi="Arial" w:cs="Arial"/>
          <w:color w:val="1E1D1E"/>
          <w:sz w:val="23"/>
          <w:szCs w:val="23"/>
        </w:rPr>
        <w:t>     – запрос о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предст</w:t>
      </w:r>
      <w:r>
        <w:rPr>
          <w:rFonts w:ascii="Arial" w:eastAsia="Times New Roman" w:hAnsi="Arial" w:cs="Arial"/>
          <w:color w:val="1E1D1E"/>
          <w:sz w:val="23"/>
          <w:szCs w:val="23"/>
        </w:rPr>
        <w:t>авленный любым предусмотренным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дминистративным регламентом способом.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Приложение </w:t>
      </w:r>
      <w:r>
        <w:rPr>
          <w:rFonts w:ascii="Arial" w:eastAsia="Times New Roman" w:hAnsi="Arial" w:cs="Arial"/>
          <w:color w:val="1E1D1E"/>
          <w:sz w:val="23"/>
          <w:szCs w:val="23"/>
        </w:rPr>
        <w:t>№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2</w:t>
      </w: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к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дминистративному регламенту 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Справочная информация о месте нахождения, графике работы, контактных телефонах, адресах электронной почты Администрации, структурного подразделения Администрации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1.      </w:t>
      </w:r>
      <w:proofErr w:type="spellStart"/>
      <w:r>
        <w:rPr>
          <w:rFonts w:ascii="Arial" w:eastAsia="Times New Roman" w:hAnsi="Arial" w:cs="Arial"/>
          <w:b/>
          <w:bCs/>
          <w:color w:val="1E1D1E"/>
          <w:sz w:val="23"/>
        </w:rPr>
        <w:t>Телецкая</w:t>
      </w:r>
      <w:proofErr w:type="spellEnd"/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 сельская администрация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Место нахождения: </w:t>
      </w:r>
      <w:r>
        <w:rPr>
          <w:rFonts w:ascii="Arial" w:eastAsia="Times New Roman" w:hAnsi="Arial" w:cs="Arial"/>
          <w:color w:val="1E1D1E"/>
          <w:sz w:val="23"/>
          <w:szCs w:val="23"/>
        </w:rPr>
        <w:t>242220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Брянская область, </w:t>
      </w:r>
      <w:r>
        <w:rPr>
          <w:rFonts w:ascii="Arial" w:eastAsia="Times New Roman" w:hAnsi="Arial" w:cs="Arial"/>
          <w:color w:val="1E1D1E"/>
          <w:sz w:val="23"/>
          <w:szCs w:val="23"/>
        </w:rPr>
        <w:t>Трубчевский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район, </w:t>
      </w:r>
      <w:r>
        <w:rPr>
          <w:rFonts w:ascii="Arial" w:eastAsia="Times New Roman" w:hAnsi="Arial" w:cs="Arial"/>
          <w:color w:val="1E1D1E"/>
          <w:sz w:val="23"/>
          <w:szCs w:val="23"/>
        </w:rPr>
        <w:t>д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, ул. </w:t>
      </w:r>
      <w:r>
        <w:rPr>
          <w:rFonts w:ascii="Arial" w:eastAsia="Times New Roman" w:hAnsi="Arial" w:cs="Arial"/>
          <w:color w:val="1E1D1E"/>
          <w:sz w:val="23"/>
          <w:szCs w:val="23"/>
        </w:rPr>
        <w:t>Трубчевская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, дом </w:t>
      </w:r>
      <w:r>
        <w:rPr>
          <w:rFonts w:ascii="Arial" w:eastAsia="Times New Roman" w:hAnsi="Arial" w:cs="Arial"/>
          <w:color w:val="1E1D1E"/>
          <w:sz w:val="23"/>
          <w:szCs w:val="23"/>
        </w:rPr>
        <w:t>25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График работы: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tbl>
      <w:tblPr>
        <w:tblW w:w="82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4560"/>
      </w:tblGrid>
      <w:tr w:rsidR="00F84FD1" w:rsidRPr="00E918E6" w:rsidTr="00BC2356">
        <w:tc>
          <w:tcPr>
            <w:tcW w:w="370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 </w:t>
            </w:r>
          </w:p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Понедельник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 xml:space="preserve">: </w:t>
            </w:r>
            <w:r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8.30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-17.00</w:t>
            </w:r>
          </w:p>
        </w:tc>
        <w:tc>
          <w:tcPr>
            <w:tcW w:w="45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 </w:t>
            </w:r>
          </w:p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перерыв на обед 13.00 до 14.00</w:t>
            </w:r>
          </w:p>
        </w:tc>
      </w:tr>
      <w:tr w:rsidR="00F84FD1" w:rsidRPr="00E918E6" w:rsidTr="00BC2356">
        <w:tc>
          <w:tcPr>
            <w:tcW w:w="370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Вторник: </w:t>
            </w:r>
            <w:r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8.30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-17.00</w:t>
            </w:r>
          </w:p>
        </w:tc>
        <w:tc>
          <w:tcPr>
            <w:tcW w:w="45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перерыв на обед 13.00 до 14.00</w:t>
            </w:r>
          </w:p>
        </w:tc>
      </w:tr>
      <w:tr w:rsidR="00F84FD1" w:rsidRPr="00E918E6" w:rsidTr="00BC2356">
        <w:tc>
          <w:tcPr>
            <w:tcW w:w="370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Среда </w:t>
            </w:r>
            <w:r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8.30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-17.00</w:t>
            </w:r>
          </w:p>
        </w:tc>
        <w:tc>
          <w:tcPr>
            <w:tcW w:w="45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перерыв на обед 13.00 до 14.00</w:t>
            </w:r>
          </w:p>
        </w:tc>
      </w:tr>
      <w:tr w:rsidR="00F84FD1" w:rsidRPr="00E918E6" w:rsidTr="00BC2356">
        <w:tc>
          <w:tcPr>
            <w:tcW w:w="370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Четверг: </w:t>
            </w:r>
            <w:r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8.30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-17.00</w:t>
            </w:r>
          </w:p>
        </w:tc>
        <w:tc>
          <w:tcPr>
            <w:tcW w:w="45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перерыв на обед 13.00 до 14.00</w:t>
            </w:r>
          </w:p>
        </w:tc>
      </w:tr>
      <w:tr w:rsidR="00F84FD1" w:rsidRPr="00E918E6" w:rsidTr="00BC2356">
        <w:tc>
          <w:tcPr>
            <w:tcW w:w="370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Пятница: </w:t>
            </w:r>
            <w:r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8.30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16.00</w:t>
            </w:r>
          </w:p>
        </w:tc>
        <w:tc>
          <w:tcPr>
            <w:tcW w:w="45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перерыв на обед 13.00 до 14.00</w:t>
            </w:r>
          </w:p>
        </w:tc>
      </w:tr>
    </w:tbl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          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Суббота: выходной                                                            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   Воскресенье: выходной                                                   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Контактный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телефон Администрации: +7 (48352)-2-20-90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График приема Заявителей по вопросу консультирования по порядку предоставления Муниципальной услуги:</w:t>
      </w:r>
    </w:p>
    <w:tbl>
      <w:tblPr>
        <w:tblW w:w="82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5"/>
        <w:gridCol w:w="4560"/>
      </w:tblGrid>
      <w:tr w:rsidR="00F84FD1" w:rsidRPr="00E918E6" w:rsidTr="00BC2356">
        <w:tc>
          <w:tcPr>
            <w:tcW w:w="370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 </w:t>
            </w:r>
          </w:p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Понедельник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 xml:space="preserve">: </w:t>
            </w:r>
            <w:r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8.30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-17.00</w:t>
            </w:r>
          </w:p>
        </w:tc>
        <w:tc>
          <w:tcPr>
            <w:tcW w:w="45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 </w:t>
            </w:r>
          </w:p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перерыв на обед 13.00 до 14.00</w:t>
            </w:r>
          </w:p>
        </w:tc>
      </w:tr>
      <w:tr w:rsidR="00F84FD1" w:rsidRPr="00E918E6" w:rsidTr="00BC2356">
        <w:tc>
          <w:tcPr>
            <w:tcW w:w="370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Вторник: </w:t>
            </w:r>
            <w:r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8.30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-17.00</w:t>
            </w:r>
          </w:p>
        </w:tc>
        <w:tc>
          <w:tcPr>
            <w:tcW w:w="45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перерыв на обед 13.00 до 14.00</w:t>
            </w:r>
          </w:p>
        </w:tc>
      </w:tr>
      <w:tr w:rsidR="00F84FD1" w:rsidRPr="00E918E6" w:rsidTr="00BC2356">
        <w:tc>
          <w:tcPr>
            <w:tcW w:w="370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Среда </w:t>
            </w:r>
            <w:r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8.30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-17.00</w:t>
            </w:r>
          </w:p>
        </w:tc>
        <w:tc>
          <w:tcPr>
            <w:tcW w:w="45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перерыв на обед 13.00 до 14.00</w:t>
            </w:r>
          </w:p>
        </w:tc>
      </w:tr>
      <w:tr w:rsidR="00F84FD1" w:rsidRPr="00E918E6" w:rsidTr="00BC2356">
        <w:tc>
          <w:tcPr>
            <w:tcW w:w="370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lastRenderedPageBreak/>
              <w:t>Четверг: </w:t>
            </w:r>
            <w:r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8.30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-17.00</w:t>
            </w:r>
          </w:p>
        </w:tc>
        <w:tc>
          <w:tcPr>
            <w:tcW w:w="45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перерыв на обед 13.00 до 14.00</w:t>
            </w:r>
          </w:p>
        </w:tc>
      </w:tr>
      <w:tr w:rsidR="00F84FD1" w:rsidRPr="00E918E6" w:rsidTr="00BC2356">
        <w:tc>
          <w:tcPr>
            <w:tcW w:w="370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Пятница: </w:t>
            </w:r>
            <w:r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8.30-16</w:t>
            </w:r>
            <w:r w:rsidRPr="00E918E6">
              <w:rPr>
                <w:rFonts w:ascii="Arial" w:eastAsia="Times New Roman" w:hAnsi="Arial" w:cs="Arial"/>
                <w:i/>
                <w:iCs/>
                <w:color w:val="1E1D1E"/>
                <w:sz w:val="23"/>
              </w:rPr>
              <w:t>.00</w:t>
            </w:r>
          </w:p>
        </w:tc>
        <w:tc>
          <w:tcPr>
            <w:tcW w:w="4560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перерыв на обед 13.00 до 14.00</w:t>
            </w:r>
          </w:p>
        </w:tc>
      </w:tr>
    </w:tbl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 Суббота: выходной                                                           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 Воскресенье: выходной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Почтовый адрес Администрации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: </w:t>
      </w:r>
      <w:r>
        <w:rPr>
          <w:rFonts w:ascii="Arial" w:eastAsia="Times New Roman" w:hAnsi="Arial" w:cs="Arial"/>
          <w:color w:val="1E1D1E"/>
          <w:sz w:val="23"/>
          <w:szCs w:val="23"/>
        </w:rPr>
        <w:t>242220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Брянская область,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Трубчевский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район, 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д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.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, ул. </w:t>
      </w:r>
      <w:r>
        <w:rPr>
          <w:rFonts w:ascii="Arial" w:eastAsia="Times New Roman" w:hAnsi="Arial" w:cs="Arial"/>
          <w:color w:val="1E1D1E"/>
          <w:sz w:val="23"/>
          <w:szCs w:val="23"/>
        </w:rPr>
        <w:t>Трубчевская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, дом 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25 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AB0869">
        <w:rPr>
          <w:rFonts w:ascii="Arial" w:eastAsia="Times New Roman" w:hAnsi="Arial" w:cs="Arial"/>
          <w:color w:val="1E1D1E"/>
          <w:sz w:val="23"/>
          <w:szCs w:val="23"/>
        </w:rPr>
        <w:t>Адрес электронной почты: </w:t>
      </w:r>
      <w:r w:rsidRPr="00AB086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telets.adm@yandex.ru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Приложение </w:t>
      </w:r>
      <w:r>
        <w:rPr>
          <w:rFonts w:ascii="Arial" w:eastAsia="Times New Roman" w:hAnsi="Arial" w:cs="Arial"/>
          <w:color w:val="1E1D1E"/>
          <w:sz w:val="23"/>
          <w:szCs w:val="23"/>
        </w:rPr>
        <w:t>№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3</w:t>
      </w: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к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дминистративному регламенту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предоставления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РАЗРЕШЕНИЕ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на вырубку зеленых насаждений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 сельского поселения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№ _____                                                                                           «____» __________20___ г.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    В соответствии с заявкой 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На основании акта обследования зеленых насаждений от «___» __________ 20___ г. и </w:t>
      </w:r>
      <w:proofErr w:type="spell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перечётной</w:t>
      </w:r>
      <w:proofErr w:type="spell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ведомости от «___» __________20___г.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РАЗРЕШАЕТСЯ: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i/>
          <w:iCs/>
          <w:color w:val="1E1D1E"/>
          <w:sz w:val="23"/>
        </w:rPr>
        <w:t>(полное наименование юридического лица)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i/>
          <w:iCs/>
          <w:color w:val="1E1D1E"/>
          <w:sz w:val="23"/>
        </w:rPr>
        <w:t>(фамилия, имя, отчество - для граждан)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i/>
          <w:i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i/>
          <w:iCs/>
          <w:color w:val="1E1D1E"/>
          <w:sz w:val="23"/>
        </w:rPr>
        <w:t>вид работ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i/>
          <w:iCs/>
          <w:color w:val="1E1D1E"/>
          <w:sz w:val="23"/>
        </w:rPr>
        <w:t>адрес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вырубить:   деревьев _____________________________________________________ шт.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      кустарников _____________________________________________________ шт.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обрезать: деревьев _______________________________________________________ шт.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      кустарников _____________________________________________________ шт.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пересадить: деревьев 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____________________________ </w:t>
      </w:r>
      <w:proofErr w:type="spellStart"/>
      <w:proofErr w:type="gramStart"/>
      <w:r>
        <w:rPr>
          <w:rFonts w:ascii="Arial" w:eastAsia="Times New Roman" w:hAnsi="Arial" w:cs="Arial"/>
          <w:color w:val="1E1D1E"/>
          <w:sz w:val="23"/>
          <w:szCs w:val="23"/>
        </w:rPr>
        <w:t>шт</w:t>
      </w:r>
      <w:proofErr w:type="spellEnd"/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  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кустарников _____________________________________________________ шт.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сохранить: деревьев _____________________________________________________ шт.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  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кустарников _____________________________________________________ шт.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уничтожение травяного покрова (газона) ____________________ кв.м.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    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Срок действия разрешения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до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_____________.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            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      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(должность уполномоченного лица органа,                  подпись                    (ФИО)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осуществляющего выдачу разрешения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на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вырубку зеленых насаждений)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Приложение </w:t>
      </w:r>
      <w:r>
        <w:rPr>
          <w:rFonts w:ascii="Arial" w:eastAsia="Times New Roman" w:hAnsi="Arial" w:cs="Arial"/>
          <w:color w:val="1E1D1E"/>
          <w:sz w:val="23"/>
          <w:szCs w:val="23"/>
        </w:rPr>
        <w:t>№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4</w:t>
      </w: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к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дминистративному регламенту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Форма Уведомления об отказе в предоставлении Муниципальной услуги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 (оформляется на бланке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й сельской администрации)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Кому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________________________________    наименование 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заявителя  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(для юридических лиц полное наименование организации, ФИО руководителя,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                                                                               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 для физических лиц и индивидуальных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предпринимателей:  ФИО,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(почтовый индекс, адрес, телефон)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917BAB" w:rsidRDefault="00F84FD1" w:rsidP="00F84FD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sz w:val="30"/>
          <w:szCs w:val="30"/>
        </w:rPr>
      </w:pPr>
      <w:r w:rsidRPr="00917BAB">
        <w:rPr>
          <w:rFonts w:ascii="Arial" w:eastAsia="Times New Roman" w:hAnsi="Arial" w:cs="Arial"/>
          <w:sz w:val="30"/>
          <w:szCs w:val="30"/>
        </w:rPr>
        <w:t>Уведомле</w:t>
      </w:r>
      <w:r>
        <w:rPr>
          <w:rFonts w:ascii="Arial" w:eastAsia="Times New Roman" w:hAnsi="Arial" w:cs="Arial"/>
          <w:sz w:val="30"/>
          <w:szCs w:val="30"/>
        </w:rPr>
        <w:t>ние об отказе в предоставлении М</w:t>
      </w:r>
      <w:r w:rsidRPr="00917BAB">
        <w:rPr>
          <w:rFonts w:ascii="Arial" w:eastAsia="Times New Roman" w:hAnsi="Arial" w:cs="Arial"/>
          <w:sz w:val="30"/>
          <w:szCs w:val="30"/>
        </w:rPr>
        <w:t>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 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Телецкой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сельской администрацией рассмотрено заявление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от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>  _______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№ ________.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В соответствии с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</w:t>
      </w:r>
      <w:r>
        <w:rPr>
          <w:rFonts w:ascii="Arial" w:eastAsia="Times New Roman" w:hAnsi="Arial" w:cs="Arial"/>
          <w:color w:val="1E1D1E"/>
          <w:sz w:val="23"/>
          <w:szCs w:val="23"/>
        </w:rPr>
        <w:t>ным регламентом предоставления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униципальной услуги «Выдача разрешений на право вырубки зеленых насаждений на территории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поселения» </w:t>
      </w:r>
      <w:proofErr w:type="spellStart"/>
      <w:r>
        <w:rPr>
          <w:rFonts w:ascii="Arial" w:eastAsia="Times New Roman" w:hAnsi="Arial" w:cs="Arial"/>
          <w:color w:val="1E1D1E"/>
          <w:sz w:val="23"/>
          <w:szCs w:val="23"/>
        </w:rPr>
        <w:t>Телецкая</w:t>
      </w:r>
      <w:proofErr w:type="spellEnd"/>
      <w:r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сельская администрац</w:t>
      </w:r>
      <w:r>
        <w:rPr>
          <w:rFonts w:ascii="Arial" w:eastAsia="Times New Roman" w:hAnsi="Arial" w:cs="Arial"/>
          <w:color w:val="1E1D1E"/>
          <w:sz w:val="23"/>
          <w:szCs w:val="23"/>
        </w:rPr>
        <w:t>ия отказывает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 по следующим причинам: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5"/>
        <w:gridCol w:w="3285"/>
      </w:tblGrid>
      <w:tr w:rsidR="00F84FD1" w:rsidRPr="00E918E6" w:rsidTr="00BC2356">
        <w:tc>
          <w:tcPr>
            <w:tcW w:w="6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Пункт а</w:t>
            </w: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дминистративного регламента</w:t>
            </w:r>
          </w:p>
        </w:tc>
        <w:tc>
          <w:tcPr>
            <w:tcW w:w="3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Описание нарушения</w:t>
            </w:r>
          </w:p>
        </w:tc>
      </w:tr>
      <w:tr w:rsidR="00F84FD1" w:rsidRPr="00E918E6" w:rsidTr="00BC2356">
        <w:tc>
          <w:tcPr>
            <w:tcW w:w="6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п.13.1.1 Выявление в З</w:t>
            </w: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аявлении и (или) в прилагаемых к нему документах недостоверной, искаженной или неполной информа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ции, в том числе представление З</w:t>
            </w: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аявителем документов, срок действительности которых на момент поступления в Администрацию (наименование поселения) в соответствии с действующим законодательством истек.</w:t>
            </w:r>
          </w:p>
        </w:tc>
        <w:tc>
          <w:tcPr>
            <w:tcW w:w="3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Указываются конкретные противоречия со ссылкой на документы</w:t>
            </w:r>
          </w:p>
        </w:tc>
      </w:tr>
      <w:tr w:rsidR="00F84FD1" w:rsidRPr="00E918E6" w:rsidTr="00BC2356">
        <w:tc>
          <w:tcPr>
            <w:tcW w:w="6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lastRenderedPageBreak/>
              <w:t>п.13.1.2 Установление в ходе выездного осмотра отсутствия целесообразности в вырубке зеленых насаждений.</w:t>
            </w:r>
          </w:p>
        </w:tc>
        <w:tc>
          <w:tcPr>
            <w:tcW w:w="3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Указываются причины</w:t>
            </w:r>
          </w:p>
        </w:tc>
      </w:tr>
      <w:tr w:rsidR="00F84FD1" w:rsidRPr="00E918E6" w:rsidTr="00BC2356">
        <w:tc>
          <w:tcPr>
            <w:tcW w:w="6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п.13.1.3 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Указывается ссылка на документ, в котором</w:t>
            </w:r>
          </w:p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выявлено нарушение</w:t>
            </w:r>
          </w:p>
        </w:tc>
      </w:tr>
      <w:tr w:rsidR="00F84FD1" w:rsidRPr="00E918E6" w:rsidTr="00BC2356">
        <w:tc>
          <w:tcPr>
            <w:tcW w:w="6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 xml:space="preserve">13.1.4. Непредставление 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З</w:t>
            </w: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аявителем документа (документов), обязательных к предоставлению</w:t>
            </w:r>
          </w:p>
        </w:tc>
        <w:tc>
          <w:tcPr>
            <w:tcW w:w="3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Указывается ссылка на недостающие документы</w:t>
            </w:r>
          </w:p>
        </w:tc>
      </w:tr>
      <w:tr w:rsidR="00F84FD1" w:rsidRPr="00E918E6" w:rsidTr="00BC2356">
        <w:tc>
          <w:tcPr>
            <w:tcW w:w="6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п. 13.1.5 Отсутствие сведений об оплате компенсационной стоимости за вырубку зеленых насаждений</w:t>
            </w:r>
          </w:p>
        </w:tc>
        <w:tc>
          <w:tcPr>
            <w:tcW w:w="3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proofErr w:type="spellStart"/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Непоступление</w:t>
            </w:r>
            <w:proofErr w:type="spellEnd"/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 xml:space="preserve"> средств оплаты компенсационной стоимости</w:t>
            </w:r>
          </w:p>
        </w:tc>
      </w:tr>
      <w:tr w:rsidR="00F84FD1" w:rsidRPr="00E918E6" w:rsidTr="00BC2356">
        <w:tc>
          <w:tcPr>
            <w:tcW w:w="6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п. 13.1.6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от в соответствии с пунктом 11 а</w:t>
            </w: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дминистративного регламента, если соответствующий документ не был представлен</w:t>
            </w:r>
            <w:r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 xml:space="preserve"> </w:t>
            </w: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Заявителем по собственной инициативе.</w:t>
            </w:r>
          </w:p>
        </w:tc>
        <w:tc>
          <w:tcPr>
            <w:tcW w:w="3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Указывается ссылка на документ (сведения), в котором (которых) выявлено нарушение</w:t>
            </w:r>
          </w:p>
        </w:tc>
      </w:tr>
      <w:tr w:rsidR="00F84FD1" w:rsidRPr="00E918E6" w:rsidTr="00BC2356">
        <w:tc>
          <w:tcPr>
            <w:tcW w:w="6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5" w:type="dxa"/>
            <w:shd w:val="clear" w:color="auto" w:fill="FFFFFF"/>
            <w:hideMark/>
          </w:tcPr>
          <w:p w:rsidR="00F84FD1" w:rsidRPr="00E918E6" w:rsidRDefault="00F84FD1" w:rsidP="00BC2356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</w:rPr>
            </w:pPr>
            <w:r w:rsidRPr="00E918E6">
              <w:rPr>
                <w:rFonts w:ascii="Arial" w:eastAsia="Times New Roman" w:hAnsi="Arial" w:cs="Arial"/>
                <w:color w:val="1E1D1E"/>
                <w:sz w:val="23"/>
                <w:szCs w:val="23"/>
              </w:rPr>
              <w:t> </w:t>
            </w:r>
          </w:p>
        </w:tc>
      </w:tr>
    </w:tbl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Дополнительно информируем о том, </w:t>
      </w:r>
      <w:proofErr w:type="spell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что__________________________________________</w:t>
      </w:r>
      <w:proofErr w:type="spellEnd"/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_______________________________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После устранения обстоятельств, послуживших основанием для от</w:t>
      </w:r>
      <w:r>
        <w:rPr>
          <w:rFonts w:ascii="Arial" w:eastAsia="Times New Roman" w:hAnsi="Arial" w:cs="Arial"/>
          <w:color w:val="1E1D1E"/>
          <w:sz w:val="23"/>
          <w:szCs w:val="23"/>
        </w:rPr>
        <w:t>каза в предоставлении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услуги, Вы имеете право повторно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обратиться за предоставлением М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униципальной услуги.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Данный отказ может быть обжалован в досудебном порядке путем направления жалобы в </w:t>
      </w:r>
      <w:proofErr w:type="spellStart"/>
      <w:r>
        <w:rPr>
          <w:rFonts w:ascii="Arial" w:eastAsia="Times New Roman" w:hAnsi="Arial" w:cs="Arial"/>
          <w:color w:val="1E1D1E"/>
          <w:sz w:val="23"/>
          <w:szCs w:val="23"/>
        </w:rPr>
        <w:t>Телецкую</w:t>
      </w:r>
      <w:proofErr w:type="spellEnd"/>
      <w:r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сельскую администрацию, а также в судебном порядке.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(должность уполномоченного должностного лица) (Ф.И.О)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«__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__»   ______________   20 _ г.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Приложение </w:t>
      </w:r>
      <w:r>
        <w:rPr>
          <w:rFonts w:ascii="Arial" w:eastAsia="Times New Roman" w:hAnsi="Arial" w:cs="Arial"/>
          <w:color w:val="1E1D1E"/>
          <w:sz w:val="23"/>
          <w:szCs w:val="23"/>
        </w:rPr>
        <w:t>№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5</w:t>
      </w: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к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дминистративному регламенту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предоставления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Список нормативных актов, в соответствии с которыми осуществляется оказание 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Предоставление Муниципальной услуги осуществляется в соответствии со следующими нормативными правовыми актами: </w:t>
      </w:r>
    </w:p>
    <w:p w:rsidR="00F84FD1" w:rsidRPr="00C77A6C" w:rsidRDefault="00F84FD1" w:rsidP="00F84FD1">
      <w:pPr>
        <w:pStyle w:val="aa"/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C77A6C">
        <w:rPr>
          <w:rFonts w:ascii="Arial" w:eastAsia="Times New Roman" w:hAnsi="Arial" w:cs="Arial"/>
          <w:color w:val="1E1D1E"/>
          <w:sz w:val="23"/>
          <w:szCs w:val="23"/>
        </w:rPr>
        <w:t>Федеральным законом от 30.03.1999 г. № 52-ФЗ «О санитарно-эпидемиологическом благополучии населения»// «Российская газета» от 06.04.1999 № 64-65, Собрание законодательства Российской Федерации от 05.04.1999 № 14 ст. 1650</w:t>
      </w:r>
    </w:p>
    <w:p w:rsidR="00F84FD1" w:rsidRPr="00C77A6C" w:rsidRDefault="00F84FD1" w:rsidP="00F84FD1">
      <w:pPr>
        <w:pStyle w:val="aa"/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C77A6C">
        <w:rPr>
          <w:rFonts w:ascii="Arial" w:eastAsia="Times New Roman" w:hAnsi="Arial" w:cs="Arial"/>
          <w:color w:val="1E1D1E"/>
          <w:sz w:val="23"/>
          <w:szCs w:val="23"/>
        </w:rPr>
        <w:t>Федеральный закон от 10.01.2002 № 7-ФЗ «Об охране окружающей среды»// «Российская газета» от.01.2002 № 6, «Парламентская газета» от 12.01.2002 № 9, Собрание законодательства Российской Федерации от 14.01.2002 № 2 ст. 133;</w:t>
      </w:r>
    </w:p>
    <w:p w:rsidR="00F84FD1" w:rsidRDefault="00F84FD1" w:rsidP="00F84FD1">
      <w:pPr>
        <w:pStyle w:val="aa"/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Федеральный закон от 06.10.2003 № 131-ФЗ «Об общих принципах организации местного самоуправления в Российской Федерации»//«Российская газета» от 08.10.2003 № 202, «Парламентская газета» от 08.10.2003 № 186, Собрание законодательства Российской Федерации от 06.10.2003 № 40 ст. 3822;</w:t>
      </w:r>
    </w:p>
    <w:p w:rsidR="00F84FD1" w:rsidRDefault="00F84FD1" w:rsidP="00F84FD1">
      <w:pPr>
        <w:pStyle w:val="aa"/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Федеральный закон от 02.05.2006 № 59-ФЗ «О порядке рассмотрения обращений граждан Российской Федерации»// «Российская газета» от 05.05.2006 № 95;</w:t>
      </w:r>
    </w:p>
    <w:p w:rsidR="00F84FD1" w:rsidRDefault="00F84FD1" w:rsidP="00F84FD1">
      <w:pPr>
        <w:pStyle w:val="aa"/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Федеральный закон от 27.07.2010 № 210-ФЗ "Об организации предоставления государственных и муниципальных услуг"// «Российская газета» от 30.07.2010 № 168;</w:t>
      </w:r>
    </w:p>
    <w:p w:rsidR="00F84FD1" w:rsidRDefault="00F84FD1" w:rsidP="00F84FD1">
      <w:pPr>
        <w:pStyle w:val="aa"/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Гражданский кодекс Российской Федерации (часть первая) от 30.11.1994 № 51-ФЗ// «Российская газета» от 08.12.1994 г. № 238-239, Собрание законодательства Российской Федерации от 5 декабря 1994 г. № 32 ст. 3301</w:t>
      </w:r>
    </w:p>
    <w:p w:rsidR="00F84FD1" w:rsidRDefault="00F84FD1" w:rsidP="00F84FD1">
      <w:pPr>
        <w:pStyle w:val="aa"/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Градостроительный кодекс Российской Федерации </w:t>
      </w:r>
      <w:r>
        <w:rPr>
          <w:rFonts w:ascii="Arial" w:eastAsia="Times New Roman" w:hAnsi="Arial" w:cs="Arial"/>
          <w:color w:val="1E1D1E"/>
          <w:sz w:val="23"/>
          <w:szCs w:val="23"/>
        </w:rPr>
        <w:t>от 29.12.2004 №190-ФЗ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// «Собрание законодательства Российской Федерации», 05.12.1994, №32, ст. 3301;</w:t>
      </w:r>
    </w:p>
    <w:p w:rsidR="00F84FD1" w:rsidRDefault="00F84FD1" w:rsidP="00F84FD1">
      <w:pPr>
        <w:pStyle w:val="aa"/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Земельный кодекс Российской Федерации от 25.10.2001 № 136-ФЗ// «Российская газета» от 30.10.2001 № 211-212, «Парламентская газета» от 30.10.2001 № 204-205, Собрание законодательства Российской Федерации от 29.10.2001 № 44 ст. 4147;</w:t>
      </w:r>
    </w:p>
    <w:p w:rsidR="00F84FD1" w:rsidRDefault="00F84FD1" w:rsidP="00F84FD1">
      <w:pPr>
        <w:pStyle w:val="aa"/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Лесной кодекс Российской Федерации от 04.12.2006 № 200-ФЗ// «Российская газета» от 08.12.2006 № 277, Собрание законодательства Российской Федерации от 11.12.2006 № 50 ст. 5278, «Парламентская газета» от 14.12.2006 № 209;</w:t>
      </w:r>
    </w:p>
    <w:p w:rsidR="00F84FD1" w:rsidRDefault="00F84FD1" w:rsidP="00F84FD1">
      <w:pPr>
        <w:pStyle w:val="aa"/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Приказ Госстроя Российской Федерации от 15.12.1999 № 153 «Об утверждении правил создания, охраны и содержания зеленых насаждений в городах Российской Федерации»// «Бюллетень строительной техники», 2000 г., № 1 (без Правил);</w:t>
      </w:r>
    </w:p>
    <w:p w:rsidR="00F84FD1" w:rsidRDefault="00F84FD1" w:rsidP="00F84FD1">
      <w:pPr>
        <w:pStyle w:val="aa"/>
        <w:numPr>
          <w:ilvl w:val="0"/>
          <w:numId w:val="6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Правила благоустройства территории МО «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Телецкое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сельское поселение» 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Трубчевского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муниципального района Брянской области</w:t>
      </w:r>
    </w:p>
    <w:p w:rsidR="00F84FD1" w:rsidRPr="00C77A6C" w:rsidRDefault="00F84FD1" w:rsidP="00F84FD1">
      <w:pPr>
        <w:pStyle w:val="aa"/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                         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   Приложение </w:t>
      </w:r>
      <w:r>
        <w:rPr>
          <w:rFonts w:ascii="Arial" w:eastAsia="Times New Roman" w:hAnsi="Arial" w:cs="Arial"/>
          <w:color w:val="1E1D1E"/>
          <w:sz w:val="23"/>
          <w:szCs w:val="23"/>
        </w:rPr>
        <w:t>№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6</w:t>
      </w: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к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дминистративному регламенту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                      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предоставления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Форма Заявления на получение разрешения на вырубку зеленых насаждений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В </w:t>
      </w:r>
      <w:proofErr w:type="spellStart"/>
      <w:r>
        <w:rPr>
          <w:rFonts w:ascii="Arial" w:eastAsia="Times New Roman" w:hAnsi="Arial" w:cs="Arial"/>
          <w:color w:val="1E1D1E"/>
          <w:sz w:val="23"/>
          <w:szCs w:val="23"/>
        </w:rPr>
        <w:t>Телецкую</w:t>
      </w:r>
      <w:proofErr w:type="spell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сельскую администрацию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Заявитель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(для физических лиц: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ФИО, СНИЛС,  реквизиты документа, удостоверяющего личность: вид документа,  номер, серия, когда выдан)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юридический и почтовый адрес </w:t>
      </w:r>
      <w:proofErr w:type="spellStart"/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адрес</w:t>
      </w:r>
      <w:proofErr w:type="spellEnd"/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регистрации, телефон, </w:t>
      </w:r>
      <w:proofErr w:type="spell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эл.почта</w:t>
      </w:r>
      <w:proofErr w:type="spellEnd"/>
      <w:r w:rsidRPr="00E918E6">
        <w:rPr>
          <w:rFonts w:ascii="Arial" w:eastAsia="Times New Roman" w:hAnsi="Arial" w:cs="Arial"/>
          <w:color w:val="1E1D1E"/>
          <w:sz w:val="23"/>
          <w:szCs w:val="23"/>
        </w:rPr>
        <w:t>) </w:t>
      </w:r>
    </w:p>
    <w:p w:rsidR="00F84FD1" w:rsidRPr="00E918E6" w:rsidRDefault="00F84FD1" w:rsidP="00F84FD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EB2A12"/>
          <w:sz w:val="30"/>
          <w:szCs w:val="30"/>
        </w:rPr>
      </w:pPr>
      <w:r w:rsidRPr="00E918E6">
        <w:rPr>
          <w:rFonts w:ascii="Arial" w:eastAsia="Times New Roman" w:hAnsi="Arial" w:cs="Arial"/>
          <w:color w:val="EB2A12"/>
          <w:sz w:val="30"/>
          <w:szCs w:val="30"/>
        </w:rPr>
        <w:t>ЗАЯВЛЕНИЕ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о выдаче разрешения на право вырубки зеленых насаждений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   Прошу выдать разрешение на право вырубки зеленых насаждений, расположенных на земельном участке,  по адресу: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(полный адрес проведения работ, с указанием субъекта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Российской Федерации, городского округа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______________________________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или строительный адрес, кадастровый номер земельного участка)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На основании следующих документов (указать реквизиты документов):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Разрешение на строительство  (с указанием органа выдавшего документ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)  –  __________;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Проект планировки территории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- ______;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Разрешение на размещение объекта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- _______;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Проектная документация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- __________;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Ордер на право производства земляных работ - _______.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Оплату компенсационной стоимости вырубки зеленых насаждений гарантирую. Приложения: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(сведения и документы, необходимые для получения разрешения на вырубку зеленых насаждений)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_____________________________________________________________ на </w:t>
      </w:r>
      <w:proofErr w:type="spell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_______листах</w:t>
      </w:r>
      <w:proofErr w:type="spell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Результат предоставления государственной услуги прошу: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Вручить в лично / отправить почтовой связью (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нужное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подчеркнуть).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Заявитель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(должность, подпись, расшифровка подписи)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М.П.                                                                                                 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"__" __________20__ г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                 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                  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Приложение </w:t>
      </w:r>
      <w:r>
        <w:rPr>
          <w:rFonts w:ascii="Arial" w:eastAsia="Times New Roman" w:hAnsi="Arial" w:cs="Arial"/>
          <w:color w:val="1E1D1E"/>
          <w:sz w:val="23"/>
          <w:szCs w:val="23"/>
        </w:rPr>
        <w:t>№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7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         к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дминистративному регламенту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предоставления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Форма Заявления на получение разрешения на право вырубки зеленых насаждений для производства аварийно-восстановительных работ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В </w:t>
      </w:r>
      <w:proofErr w:type="spellStart"/>
      <w:r>
        <w:rPr>
          <w:rFonts w:ascii="Arial" w:eastAsia="Times New Roman" w:hAnsi="Arial" w:cs="Arial"/>
          <w:color w:val="1E1D1E"/>
          <w:sz w:val="23"/>
          <w:szCs w:val="23"/>
        </w:rPr>
        <w:t>Телецкую</w:t>
      </w:r>
      <w:proofErr w:type="spell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сельскую администрацию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            Заявитель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________________________________________________________________________________(для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(для физических лиц: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ФИО, СНИЛС,  реквизиты документа, удостоверяющего личность: вид документа,  номер, серия, когда выдан)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                                   юридический и почтовый адрес регистрации, телефон, </w:t>
      </w:r>
      <w:proofErr w:type="spell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эл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.п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>очта</w:t>
      </w:r>
      <w:proofErr w:type="spellEnd"/>
      <w:r w:rsidRPr="00E918E6">
        <w:rPr>
          <w:rFonts w:ascii="Arial" w:eastAsia="Times New Roman" w:hAnsi="Arial" w:cs="Arial"/>
          <w:color w:val="1E1D1E"/>
          <w:sz w:val="23"/>
          <w:szCs w:val="23"/>
        </w:rPr>
        <w:t>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EB2A12"/>
          <w:sz w:val="30"/>
          <w:szCs w:val="30"/>
        </w:rPr>
      </w:pPr>
      <w:r w:rsidRPr="00E918E6">
        <w:rPr>
          <w:rFonts w:ascii="Arial" w:eastAsia="Times New Roman" w:hAnsi="Arial" w:cs="Arial"/>
          <w:color w:val="EB2A12"/>
          <w:sz w:val="30"/>
          <w:szCs w:val="30"/>
        </w:rPr>
        <w:t>ЗАЯВЛЕНИЕ</w:t>
      </w:r>
    </w:p>
    <w:p w:rsidR="00F84FD1" w:rsidRPr="00E918E6" w:rsidRDefault="00F84FD1" w:rsidP="00F84FD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EB2A12"/>
          <w:sz w:val="30"/>
          <w:szCs w:val="30"/>
        </w:rPr>
      </w:pPr>
      <w:r w:rsidRPr="00E918E6">
        <w:rPr>
          <w:rFonts w:ascii="Arial" w:eastAsia="Times New Roman" w:hAnsi="Arial" w:cs="Arial"/>
          <w:color w:val="EB2A12"/>
          <w:sz w:val="30"/>
          <w:szCs w:val="30"/>
        </w:rPr>
        <w:t>о выдаче разрешения на право вырубки зеленых насаждений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Прошу для проведения аварийно-восстановительных работ выдать разрешение на право вырубки зеленых насаждений, расположенных на земельном участке,  по адресу  ___________________________________________________________________________                                      (полный адрес проведения работ, с указанием субъекта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Российской Федерации, городского округа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___________________________________________________________________________ или строительный адрес, кадастровый номер земельного участка)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Приложения: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(сведения и документы, необходимые для получения разрешения на право вырубки зеленых насаждений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__________________________________________________________ на </w:t>
      </w:r>
      <w:proofErr w:type="spell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_______листах</w:t>
      </w:r>
      <w:proofErr w:type="spell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Результат предоставления государственной услуги прошу: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Вручить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лично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/ отправить почтовой связью (нужное подчеркнуть).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Заявитель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(должность, подпись, расшифровка подписи)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     М.П.                                                                                               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  "__" __________20__ г.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Приложение </w:t>
      </w:r>
      <w:r>
        <w:rPr>
          <w:rFonts w:ascii="Arial" w:eastAsia="Times New Roman" w:hAnsi="Arial" w:cs="Arial"/>
          <w:color w:val="1E1D1E"/>
          <w:sz w:val="23"/>
          <w:szCs w:val="23"/>
        </w:rPr>
        <w:t>№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8</w:t>
      </w: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>к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дминистративному регламенту 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предоставления Муниципальной услуги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Форма акта обследования зеленых насаждений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1E1D1E"/>
          <w:sz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 Утверждаю:               </w:t>
      </w:r>
      <w:r>
        <w:rPr>
          <w:rFonts w:ascii="Arial" w:eastAsia="Times New Roman" w:hAnsi="Arial" w:cs="Arial"/>
          <w:b/>
          <w:bCs/>
          <w:color w:val="1E1D1E"/>
          <w:sz w:val="23"/>
        </w:rPr>
        <w:t xml:space="preserve">    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      Глава 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Телецкой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сельской администрации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                                                                                                                     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  Дата                                                                населенный пункт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EB2A12"/>
          <w:sz w:val="30"/>
          <w:szCs w:val="30"/>
        </w:rPr>
      </w:pPr>
      <w:r w:rsidRPr="00E918E6">
        <w:rPr>
          <w:rFonts w:ascii="Arial" w:eastAsia="Times New Roman" w:hAnsi="Arial" w:cs="Arial"/>
          <w:color w:val="EB2A12"/>
          <w:sz w:val="30"/>
          <w:szCs w:val="30"/>
        </w:rPr>
        <w:t>АКТ</w:t>
      </w:r>
    </w:p>
    <w:p w:rsidR="00F84FD1" w:rsidRPr="00E918E6" w:rsidRDefault="00F84FD1" w:rsidP="00F84FD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EB2A12"/>
          <w:sz w:val="30"/>
          <w:szCs w:val="30"/>
        </w:rPr>
      </w:pPr>
      <w:r w:rsidRPr="00E918E6">
        <w:rPr>
          <w:rFonts w:ascii="Arial" w:eastAsia="Times New Roman" w:hAnsi="Arial" w:cs="Arial"/>
          <w:color w:val="EB2A12"/>
          <w:sz w:val="30"/>
          <w:szCs w:val="30"/>
        </w:rPr>
        <w:t>обследования зеленых насаждений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Постоянно действующая комиссия, назначенная постановлением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Телецкой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сельской администрации</w:t>
      </w:r>
      <w:r w:rsidRPr="00E918E6">
        <w:rPr>
          <w:rFonts w:ascii="Arial" w:eastAsia="Times New Roman" w:hAnsi="Arial" w:cs="Arial"/>
          <w:i/>
          <w:iCs/>
          <w:color w:val="1E1D1E"/>
          <w:sz w:val="23"/>
        </w:rPr>
        <w:t> 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в составе:</w:t>
      </w:r>
    </w:p>
    <w:p w:rsidR="00F84FD1" w:rsidRPr="00E918E6" w:rsidRDefault="00F84FD1" w:rsidP="00F84FD1">
      <w:pPr>
        <w:pBdr>
          <w:bottom w:val="single" w:sz="12" w:space="1" w:color="auto"/>
        </w:pBd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Председатель комиссии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(ФИО, должность)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Члены комиссии в составе: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 (ФИО, должность)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 (ФИО, должность)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   (ФИО, должность)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…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произвела обследование зеленых насаждений ____________________________________________________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lastRenderedPageBreak/>
        <w:t>________________________________________________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</w:t>
      </w:r>
      <w:r>
        <w:rPr>
          <w:rFonts w:ascii="Arial" w:eastAsia="Times New Roman" w:hAnsi="Arial" w:cs="Arial"/>
          <w:color w:val="1E1D1E"/>
          <w:sz w:val="23"/>
          <w:szCs w:val="23"/>
        </w:rPr>
        <w:t>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(категория, месторасположение, адрес)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Заявляемых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к сносу по заявлению 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(заявитель:</w:t>
      </w:r>
      <w:proofErr w:type="gramEnd"/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proofErr w:type="gramStart"/>
      <w:r w:rsidRPr="00E918E6">
        <w:rPr>
          <w:rFonts w:ascii="Arial" w:eastAsia="Times New Roman" w:hAnsi="Arial" w:cs="Arial"/>
          <w:color w:val="1E1D1E"/>
          <w:sz w:val="23"/>
          <w:szCs w:val="23"/>
        </w:rPr>
        <w:t>ФИО гражданина, реквизиты индивидуального предпринимателя, юридического лица)</w:t>
      </w:r>
      <w:proofErr w:type="gramEnd"/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В целях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Комиссия постановила: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_________________________________________________________________________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Председатель комиссии: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____________________ (Ф.И.О)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Члены комиссии: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____________________ (Ф.И.О)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____________________ (Ф.И.О)   </w:t>
      </w: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                                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Приложение </w:t>
      </w:r>
      <w:r>
        <w:rPr>
          <w:rFonts w:ascii="Arial" w:eastAsia="Times New Roman" w:hAnsi="Arial" w:cs="Arial"/>
          <w:color w:val="1E1D1E"/>
          <w:sz w:val="23"/>
          <w:szCs w:val="23"/>
        </w:rPr>
        <w:t>№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9</w:t>
      </w: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                         к а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дминистративному </w:t>
      </w:r>
    </w:p>
    <w:p w:rsidR="00F84FD1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              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регламенту предоставления 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color w:val="1E1D1E"/>
          <w:sz w:val="23"/>
          <w:szCs w:val="23"/>
        </w:rPr>
        <w:t xml:space="preserve">                                                                                                      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Муниципальной услуги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hyperlink r:id="rId9" w:tooltip="блок-схема вырубка" w:history="1">
        <w:r w:rsidRPr="00E918E6">
          <w:rPr>
            <w:rFonts w:ascii="Arial" w:eastAsia="Times New Roman" w:hAnsi="Arial" w:cs="Arial"/>
            <w:b/>
            <w:bCs/>
            <w:color w:val="2082C7"/>
            <w:sz w:val="23"/>
          </w:rPr>
          <w:t>Блок-схема выдачи разрешений на право вырубки зеленых насаждений</w:t>
        </w:r>
      </w:hyperlink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58566" cy="6886575"/>
            <wp:effectExtent l="19050" t="0" r="8684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566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FD1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bCs/>
          <w:color w:val="1E1D1E"/>
          <w:sz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lastRenderedPageBreak/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Пояснительная записка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к проекту постановления </w:t>
      </w:r>
      <w:r>
        <w:rPr>
          <w:rFonts w:ascii="Arial" w:eastAsia="Times New Roman" w:hAnsi="Arial" w:cs="Arial"/>
          <w:b/>
          <w:bCs/>
          <w:color w:val="1E1D1E"/>
          <w:sz w:val="23"/>
        </w:rPr>
        <w:t>Телецкой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 сельской администрации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«Об утверждении административного регламента предоставления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муниципальной услуги «Выдача разрешений на право вырубки зелёных насаждений на территории </w:t>
      </w:r>
      <w:r w:rsidRPr="007007E6">
        <w:rPr>
          <w:rFonts w:ascii="Arial" w:eastAsia="Times New Roman" w:hAnsi="Arial" w:cs="Arial"/>
          <w:b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 xml:space="preserve"> сельского поселения»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b/>
          <w:bCs/>
          <w:color w:val="1E1D1E"/>
          <w:sz w:val="23"/>
        </w:rPr>
        <w:t> </w:t>
      </w:r>
    </w:p>
    <w:p w:rsidR="00F84FD1" w:rsidRPr="00BE03EF" w:rsidRDefault="00F84FD1" w:rsidP="00F84FD1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В </w:t>
      </w:r>
      <w:r>
        <w:rPr>
          <w:rFonts w:ascii="Arial" w:eastAsia="Times New Roman" w:hAnsi="Arial" w:cs="Arial"/>
          <w:color w:val="1E1D1E"/>
        </w:rPr>
        <w:t xml:space="preserve">соответствии с </w:t>
      </w:r>
      <w:r w:rsidRPr="00BE03EF">
        <w:rPr>
          <w:rFonts w:ascii="Arial" w:eastAsia="Times New Roman" w:hAnsi="Arial" w:cs="Arial"/>
          <w:color w:val="1E1D1E"/>
        </w:rPr>
        <w:t xml:space="preserve"> решением Телецкого сельского Совета народных депутатов от</w:t>
      </w:r>
      <w:r w:rsidRPr="00BE03EF">
        <w:rPr>
          <w:rFonts w:ascii="Arial" w:hAnsi="Arial" w:cs="Arial"/>
        </w:rPr>
        <w:t xml:space="preserve"> 30.11.2021г.  № 4-91 «</w:t>
      </w:r>
      <w:r w:rsidRPr="00BE03EF">
        <w:rPr>
          <w:rFonts w:ascii="Arial" w:hAnsi="Arial" w:cs="Arial"/>
          <w:bCs/>
        </w:rPr>
        <w:t>Об утверждении Положения о муниципальном контроле в сфере благоустройства на территории Телецкого сельского поселения</w:t>
      </w:r>
      <w:r>
        <w:rPr>
          <w:rFonts w:ascii="Arial" w:hAnsi="Arial" w:cs="Arial"/>
          <w:bCs/>
        </w:rPr>
        <w:t>».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необходимо привести в соответствие с требованиями структуру административного регламента предоставления муниципальной услуги «Выдача разрешений на право вырубки зелёных насаждений на территории</w:t>
      </w:r>
      <w:r w:rsidRPr="00AB0869">
        <w:rPr>
          <w:rFonts w:ascii="Arial" w:eastAsia="Times New Roman" w:hAnsi="Arial" w:cs="Arial"/>
          <w:color w:val="1E1D1E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поселения».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Принятие настоящего Постановления не потребует финансирования из бюджета </w:t>
      </w:r>
      <w:r>
        <w:rPr>
          <w:rFonts w:ascii="Arial" w:eastAsia="Times New Roman" w:hAnsi="Arial" w:cs="Arial"/>
          <w:color w:val="1E1D1E"/>
          <w:sz w:val="23"/>
          <w:szCs w:val="23"/>
        </w:rPr>
        <w:t>Телецкого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сельского поселения.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Данный проект постановления </w:t>
      </w:r>
      <w:r>
        <w:rPr>
          <w:rFonts w:ascii="Arial" w:eastAsia="Times New Roman" w:hAnsi="Arial" w:cs="Arial"/>
          <w:color w:val="1E1D1E"/>
          <w:sz w:val="23"/>
          <w:szCs w:val="23"/>
        </w:rPr>
        <w:t xml:space="preserve">Телецкой 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>сельской администрации «</w:t>
      </w:r>
      <w:r>
        <w:rPr>
          <w:rFonts w:ascii="Arial" w:eastAsia="Times New Roman" w:hAnsi="Arial" w:cs="Arial"/>
          <w:color w:val="1E1D1E"/>
          <w:sz w:val="23"/>
          <w:szCs w:val="23"/>
        </w:rPr>
        <w:t>23» апреля 2024</w:t>
      </w:r>
      <w:r w:rsidRPr="00BE03EF">
        <w:rPr>
          <w:rFonts w:ascii="Arial" w:eastAsia="Times New Roman" w:hAnsi="Arial" w:cs="Arial"/>
          <w:color w:val="1E1D1E"/>
          <w:sz w:val="23"/>
          <w:szCs w:val="23"/>
        </w:rPr>
        <w:t xml:space="preserve"> г.</w:t>
      </w:r>
      <w:r w:rsidRPr="00E918E6">
        <w:rPr>
          <w:rFonts w:ascii="Arial" w:eastAsia="Times New Roman" w:hAnsi="Arial" w:cs="Arial"/>
          <w:color w:val="1E1D1E"/>
          <w:sz w:val="23"/>
          <w:szCs w:val="23"/>
        </w:rPr>
        <w:t xml:space="preserve"> размещён на сайте </w:t>
      </w:r>
      <w:proofErr w:type="spellStart"/>
      <w:r w:rsidRPr="00AB0869">
        <w:rPr>
          <w:rFonts w:ascii="Arial" w:eastAsia="Times New Roman" w:hAnsi="Arial" w:cs="Arial"/>
          <w:color w:val="1E1D1E"/>
          <w:sz w:val="23"/>
          <w:szCs w:val="23"/>
        </w:rPr>
        <w:t>trubrayon.ru</w:t>
      </w:r>
      <w:proofErr w:type="spellEnd"/>
      <w:r>
        <w:rPr>
          <w:rFonts w:ascii="Arial" w:eastAsia="Times New Roman" w:hAnsi="Arial" w:cs="Arial"/>
          <w:color w:val="1E1D1E"/>
          <w:sz w:val="23"/>
          <w:szCs w:val="23"/>
        </w:rPr>
        <w:t>.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84FD1" w:rsidRPr="00E918E6" w:rsidRDefault="00F84FD1" w:rsidP="00F84FD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1E1D1E"/>
          <w:sz w:val="23"/>
        </w:rPr>
        <w:t xml:space="preserve">Ведущий </w:t>
      </w:r>
      <w:r w:rsidRPr="00E918E6">
        <w:rPr>
          <w:rFonts w:ascii="Arial" w:eastAsia="Times New Roman" w:hAnsi="Arial" w:cs="Arial"/>
          <w:b/>
          <w:bCs/>
          <w:color w:val="1E1D1E"/>
          <w:sz w:val="23"/>
        </w:rPr>
        <w:t>Инспектор        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1E1D1E"/>
          <w:sz w:val="23"/>
        </w:rPr>
        <w:t>                           Кулешова С.Ю.</w:t>
      </w:r>
    </w:p>
    <w:p w:rsidR="00F84FD1" w:rsidRPr="007007E6" w:rsidRDefault="00F84FD1" w:rsidP="00F84FD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</w:rPr>
      </w:pPr>
      <w:r w:rsidRPr="00E918E6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p w:rsidR="00F602E0" w:rsidRDefault="00F84FD1"/>
    <w:p w:rsidR="00F84FD1" w:rsidRDefault="00F84FD1"/>
    <w:p w:rsidR="00F84FD1" w:rsidRDefault="00F84FD1"/>
    <w:p w:rsidR="00F84FD1" w:rsidRDefault="00F84FD1"/>
    <w:p w:rsidR="00F84FD1" w:rsidRDefault="00F84FD1"/>
    <w:p w:rsidR="00F84FD1" w:rsidRDefault="00F84FD1"/>
    <w:p w:rsidR="00F84FD1" w:rsidRDefault="00F84FD1"/>
    <w:p w:rsidR="00F84FD1" w:rsidRDefault="00F84FD1"/>
    <w:p w:rsidR="00F84FD1" w:rsidRDefault="00F84FD1"/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FD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84FD1" w:rsidRPr="00F84FD1" w:rsidRDefault="00F84FD1" w:rsidP="00F8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FD1">
        <w:rPr>
          <w:rFonts w:ascii="Times New Roman" w:hAnsi="Times New Roman" w:cs="Times New Roman"/>
          <w:b/>
          <w:sz w:val="24"/>
          <w:szCs w:val="24"/>
        </w:rPr>
        <w:t>БРЯНСКАЯ ОБЛАСТЬ</w:t>
      </w:r>
    </w:p>
    <w:p w:rsidR="00F84FD1" w:rsidRPr="00F84FD1" w:rsidRDefault="00F84FD1" w:rsidP="00F8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FD1">
        <w:rPr>
          <w:rFonts w:ascii="Times New Roman" w:hAnsi="Times New Roman" w:cs="Times New Roman"/>
          <w:b/>
          <w:sz w:val="24"/>
          <w:szCs w:val="24"/>
        </w:rPr>
        <w:t>ТРУБЧЕВСКИЙ МУНИЦИПАЛЬНЫЙ РАЙОН</w:t>
      </w:r>
    </w:p>
    <w:p w:rsidR="00F84FD1" w:rsidRPr="00F84FD1" w:rsidRDefault="00F84FD1" w:rsidP="00F8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FD1">
        <w:rPr>
          <w:rFonts w:ascii="Times New Roman" w:hAnsi="Times New Roman" w:cs="Times New Roman"/>
          <w:b/>
          <w:sz w:val="24"/>
          <w:szCs w:val="24"/>
        </w:rPr>
        <w:t>ТЕЛЕЦКИЙ СЕЛЬСКИЙ СОВЕТ НАРОДНЫХ ДЕПУТАТОВ</w:t>
      </w:r>
    </w:p>
    <w:p w:rsidR="00F84FD1" w:rsidRPr="00F84FD1" w:rsidRDefault="00F84FD1" w:rsidP="00F84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D1" w:rsidRPr="00F84FD1" w:rsidRDefault="00F84FD1" w:rsidP="00F84FD1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.1pt,.55pt" to="492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" strokeweight="6pt">
            <v:stroke linestyle="thickBetweenThin"/>
          </v:line>
        </w:pict>
      </w:r>
    </w:p>
    <w:p w:rsidR="00F84FD1" w:rsidRPr="00F84FD1" w:rsidRDefault="00F84FD1" w:rsidP="00F84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F84FD1"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p w:rsidR="00F84FD1" w:rsidRPr="00F84FD1" w:rsidRDefault="00F84FD1" w:rsidP="00F84FD1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84FD1">
        <w:rPr>
          <w:rFonts w:ascii="Times New Roman" w:hAnsi="Times New Roman" w:cs="Times New Roman"/>
          <w:snapToGrid w:val="0"/>
          <w:sz w:val="24"/>
          <w:szCs w:val="24"/>
        </w:rPr>
        <w:t>от  24.04.2024  № 4-144</w:t>
      </w: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84FD1">
        <w:rPr>
          <w:rFonts w:ascii="Times New Roman" w:hAnsi="Times New Roman" w:cs="Times New Roman"/>
          <w:snapToGrid w:val="0"/>
          <w:sz w:val="24"/>
          <w:szCs w:val="24"/>
        </w:rPr>
        <w:t>д</w:t>
      </w:r>
      <w:proofErr w:type="gramStart"/>
      <w:r w:rsidRPr="00F84FD1">
        <w:rPr>
          <w:rFonts w:ascii="Times New Roman" w:hAnsi="Times New Roman" w:cs="Times New Roman"/>
          <w:snapToGrid w:val="0"/>
          <w:sz w:val="24"/>
          <w:szCs w:val="24"/>
        </w:rPr>
        <w:t>.Т</w:t>
      </w:r>
      <w:proofErr w:type="gramEnd"/>
      <w:r w:rsidRPr="00F84FD1">
        <w:rPr>
          <w:rFonts w:ascii="Times New Roman" w:hAnsi="Times New Roman" w:cs="Times New Roman"/>
          <w:snapToGrid w:val="0"/>
          <w:sz w:val="24"/>
          <w:szCs w:val="24"/>
        </w:rPr>
        <w:t>елец</w:t>
      </w: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84FD1" w:rsidRPr="00F84FD1" w:rsidRDefault="00F84FD1" w:rsidP="00F84FD1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Главы администрации Телецкого сельского поселения </w:t>
      </w:r>
    </w:p>
    <w:p w:rsidR="00F84FD1" w:rsidRPr="00F84FD1" w:rsidRDefault="00F84FD1" w:rsidP="00F84FD1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>Лушина В.В. в связи с отставкой по собственному желанию</w:t>
      </w: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FD1" w:rsidRPr="00F84FD1" w:rsidRDefault="00F84FD1" w:rsidP="00F84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FD1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10 статьи 37 Федерального закона от 06.10.2003 №131-ФЗ «Об общих принципах организации местного самоуправления в Российской Федерации», Федеральным законом от 02.03.2007  №25-ФЗ «О муниципальной службе в РФ», пунктом 2 части 6 статьи 34 Устава Телецкого сельского поселения, на основании заявления об увольнении по собственному желанию Главы администрации Телецкого сельского поселения Лушина Виктора Викторовича </w:t>
      </w:r>
      <w:r w:rsidRPr="00F84FD1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F84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18.04.2024</w:t>
      </w:r>
      <w:r w:rsidRPr="00F84FD1">
        <w:rPr>
          <w:rFonts w:ascii="Times New Roman" w:hAnsi="Times New Roman" w:cs="Times New Roman"/>
          <w:sz w:val="24"/>
          <w:szCs w:val="24"/>
        </w:rPr>
        <w:t>, Телецкий сельский Совет народных депутатов</w:t>
      </w:r>
    </w:p>
    <w:p w:rsidR="00F84FD1" w:rsidRPr="00F84FD1" w:rsidRDefault="00F84FD1" w:rsidP="00F84FD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FD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84FD1" w:rsidRPr="00F84FD1" w:rsidRDefault="00F84FD1" w:rsidP="00F84FD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FD1" w:rsidRPr="00F84FD1" w:rsidRDefault="00F84FD1" w:rsidP="00F84FD1">
      <w:pPr>
        <w:pStyle w:val="ab"/>
        <w:jc w:val="both"/>
        <w:rPr>
          <w:sz w:val="24"/>
          <w:szCs w:val="24"/>
        </w:rPr>
      </w:pPr>
      <w:r w:rsidRPr="00F84FD1">
        <w:rPr>
          <w:sz w:val="24"/>
          <w:szCs w:val="24"/>
        </w:rPr>
        <w:tab/>
        <w:t>1. Досрочно прекратить полномочия Главы администрации Телецкого сельского поселения Лушина Виктора Викторовича, осуществляемые на основе контракта от 21.10.2019 года, 27.04.2024 года, в связи с отставкой по собственному желанию.</w:t>
      </w:r>
    </w:p>
    <w:p w:rsidR="00F84FD1" w:rsidRPr="00F84FD1" w:rsidRDefault="00F84FD1" w:rsidP="00F84FD1">
      <w:pPr>
        <w:pStyle w:val="ab"/>
        <w:jc w:val="both"/>
        <w:rPr>
          <w:sz w:val="24"/>
          <w:szCs w:val="24"/>
        </w:rPr>
      </w:pPr>
      <w:r w:rsidRPr="00F84FD1">
        <w:rPr>
          <w:sz w:val="24"/>
          <w:szCs w:val="24"/>
        </w:rPr>
        <w:tab/>
        <w:t xml:space="preserve">2. Главе Телецкого сельского поселения </w:t>
      </w:r>
      <w:proofErr w:type="spellStart"/>
      <w:r w:rsidRPr="00F84FD1">
        <w:rPr>
          <w:sz w:val="24"/>
          <w:szCs w:val="24"/>
        </w:rPr>
        <w:t>Авдущенкову</w:t>
      </w:r>
      <w:proofErr w:type="spellEnd"/>
      <w:r w:rsidRPr="00F84FD1">
        <w:rPr>
          <w:sz w:val="24"/>
          <w:szCs w:val="24"/>
        </w:rPr>
        <w:t xml:space="preserve"> Виктору Васильевичу издать распоряжение о расторжении контракта от 21.10.2019 с Главой администрации Телецкого сельского поселения Лушиным Виктором Викторовичем и расторгнуть контракт от 21.10.2019 на основании пункта 2 части 10 статьи 37 Федерального закона от 06.10.2003 № 131-ФЗ «Об общих принципах организации местного самоуправления в Российской Федерации».</w:t>
      </w:r>
    </w:p>
    <w:p w:rsidR="00F84FD1" w:rsidRPr="00F84FD1" w:rsidRDefault="00F84FD1" w:rsidP="00F84FD1">
      <w:pPr>
        <w:pStyle w:val="ab"/>
        <w:jc w:val="both"/>
        <w:rPr>
          <w:sz w:val="24"/>
          <w:szCs w:val="24"/>
        </w:rPr>
      </w:pPr>
      <w:r w:rsidRPr="00F84FD1">
        <w:rPr>
          <w:sz w:val="24"/>
          <w:szCs w:val="24"/>
        </w:rPr>
        <w:tab/>
        <w:t>3. Возложить временное исполнение обязанностей Главы администрации Телецкого сельского поселения на ведущего инспектора Администрации Телецкого сельского поселения Кулешову Светлану Юрьевну, без освобождения от основной должности, до вступления в должность Главы администрации Телецкого сельского поселения, назначенного по результатам конкурса на замещение должности Главы администрации Телецкого сельского поселения.</w:t>
      </w:r>
    </w:p>
    <w:p w:rsidR="00F84FD1" w:rsidRPr="00F84FD1" w:rsidRDefault="00F84FD1" w:rsidP="00F84FD1">
      <w:pPr>
        <w:pStyle w:val="ab"/>
        <w:jc w:val="both"/>
        <w:rPr>
          <w:sz w:val="24"/>
          <w:szCs w:val="24"/>
        </w:rPr>
      </w:pPr>
      <w:r w:rsidRPr="00F84FD1">
        <w:rPr>
          <w:sz w:val="24"/>
          <w:szCs w:val="24"/>
        </w:rPr>
        <w:tab/>
        <w:t>4. Настоящее Решение вступает в силу со дня его принятия.</w:t>
      </w:r>
    </w:p>
    <w:p w:rsidR="00F84FD1" w:rsidRPr="00F84FD1" w:rsidRDefault="00F84FD1" w:rsidP="00F84FD1">
      <w:pPr>
        <w:pStyle w:val="ab"/>
        <w:jc w:val="both"/>
        <w:rPr>
          <w:sz w:val="24"/>
          <w:szCs w:val="24"/>
        </w:rPr>
      </w:pPr>
      <w:r w:rsidRPr="00F84FD1">
        <w:rPr>
          <w:sz w:val="24"/>
          <w:szCs w:val="24"/>
        </w:rPr>
        <w:tab/>
        <w:t>5. Настоящее Решение разместить на сайте администрации Трубчевского муниципального района в сети Интернет.</w:t>
      </w:r>
    </w:p>
    <w:p w:rsidR="00F84FD1" w:rsidRPr="00F84FD1" w:rsidRDefault="00F84FD1" w:rsidP="00F84FD1">
      <w:pPr>
        <w:pStyle w:val="ab"/>
        <w:jc w:val="both"/>
        <w:rPr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84FD1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</w:p>
    <w:p w:rsidR="00F84FD1" w:rsidRPr="00F84FD1" w:rsidRDefault="00F84FD1" w:rsidP="00F84FD1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</w:t>
      </w:r>
      <w:proofErr w:type="spellStart"/>
      <w:r w:rsidRPr="00F84FD1">
        <w:rPr>
          <w:rFonts w:ascii="Times New Roman" w:hAnsi="Times New Roman" w:cs="Times New Roman"/>
          <w:sz w:val="24"/>
          <w:szCs w:val="24"/>
        </w:rPr>
        <w:t>В.В.Авдущенков</w:t>
      </w:r>
      <w:proofErr w:type="spellEnd"/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4FD1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F84FD1" w:rsidRPr="00F84FD1" w:rsidRDefault="00F84FD1" w:rsidP="00F84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F84FD1" w:rsidRPr="00F84FD1" w:rsidRDefault="00F84FD1" w:rsidP="00F84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>ТРУБЧЕВСКИЙ МУНИЦИПАЛЬНЫЙ РАЙОН</w:t>
      </w:r>
    </w:p>
    <w:p w:rsidR="00F84FD1" w:rsidRPr="00F84FD1" w:rsidRDefault="00F84FD1" w:rsidP="00F84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>ТЕЛЕЦКИЙ СЕЛЬСКИЙ СОВЕТ НАРОДНЫХ ДЕПУТАТОВ</w:t>
      </w:r>
    </w:p>
    <w:p w:rsidR="00F84FD1" w:rsidRPr="00F84FD1" w:rsidRDefault="00F84FD1" w:rsidP="00F84FD1">
      <w:pPr>
        <w:pStyle w:val="a4"/>
        <w:spacing w:before="0" w:beforeAutospacing="0" w:after="0" w:afterAutospacing="0"/>
        <w:jc w:val="center"/>
      </w:pPr>
      <w:proofErr w:type="gramStart"/>
      <w:r w:rsidRPr="00F84FD1">
        <w:rPr>
          <w:b/>
        </w:rPr>
        <w:t>Р</w:t>
      </w:r>
      <w:proofErr w:type="gramEnd"/>
      <w:r w:rsidRPr="00F84FD1">
        <w:rPr>
          <w:b/>
        </w:rPr>
        <w:t xml:space="preserve"> Е Ш Е Н И Е</w:t>
      </w:r>
    </w:p>
    <w:p w:rsidR="00F84FD1" w:rsidRPr="00F84FD1" w:rsidRDefault="00F84FD1" w:rsidP="00F84FD1">
      <w:pPr>
        <w:pStyle w:val="a4"/>
        <w:spacing w:before="0" w:beforeAutospacing="0" w:after="0" w:afterAutospacing="0"/>
        <w:ind w:left="-567"/>
      </w:pPr>
      <w:r w:rsidRPr="00F84FD1">
        <w:br/>
        <w:t>от 26.04.2024 г.                                            № 4-145</w:t>
      </w:r>
      <w:r w:rsidRPr="00F84FD1">
        <w:br/>
        <w:t xml:space="preserve">д. Телец </w:t>
      </w:r>
    </w:p>
    <w:p w:rsidR="00F84FD1" w:rsidRPr="00F84FD1" w:rsidRDefault="00F84FD1" w:rsidP="00F84FD1">
      <w:pPr>
        <w:pStyle w:val="a4"/>
        <w:spacing w:before="0" w:beforeAutospacing="0" w:after="0" w:afterAutospacing="0"/>
        <w:ind w:left="-567"/>
        <w:rPr>
          <w:bCs/>
        </w:rPr>
      </w:pPr>
      <w:r w:rsidRPr="00F84FD1">
        <w:rPr>
          <w:bCs/>
        </w:rPr>
        <w:t>«О назначении публичных слушаний</w:t>
      </w:r>
    </w:p>
    <w:p w:rsidR="00F84FD1" w:rsidRPr="00F84FD1" w:rsidRDefault="00F84FD1" w:rsidP="00F84FD1">
      <w:pPr>
        <w:pStyle w:val="a4"/>
        <w:spacing w:before="0" w:beforeAutospacing="0" w:after="0" w:afterAutospacing="0"/>
        <w:ind w:left="-567"/>
        <w:rPr>
          <w:bCs/>
        </w:rPr>
      </w:pPr>
      <w:r w:rsidRPr="00F84FD1">
        <w:rPr>
          <w:bCs/>
        </w:rPr>
        <w:t>об исполнении бюджета Телецкого</w:t>
      </w:r>
    </w:p>
    <w:p w:rsidR="00F84FD1" w:rsidRPr="00F84FD1" w:rsidRDefault="00F84FD1" w:rsidP="00F84FD1">
      <w:pPr>
        <w:pStyle w:val="a4"/>
        <w:spacing w:before="0" w:beforeAutospacing="0" w:after="0" w:afterAutospacing="0"/>
        <w:ind w:left="-567"/>
        <w:rPr>
          <w:bCs/>
        </w:rPr>
      </w:pPr>
      <w:r w:rsidRPr="00F84FD1">
        <w:rPr>
          <w:bCs/>
        </w:rPr>
        <w:t>сельского поселения за 2023 год»</w:t>
      </w:r>
    </w:p>
    <w:p w:rsidR="00F84FD1" w:rsidRPr="00F84FD1" w:rsidRDefault="00F84FD1" w:rsidP="00F84FD1">
      <w:pPr>
        <w:pStyle w:val="a4"/>
        <w:spacing w:before="0" w:beforeAutospacing="0" w:after="0" w:afterAutospacing="0"/>
        <w:ind w:left="-567"/>
        <w:rPr>
          <w:bCs/>
        </w:rPr>
      </w:pPr>
    </w:p>
    <w:p w:rsidR="00F84FD1" w:rsidRPr="00F84FD1" w:rsidRDefault="00F84FD1" w:rsidP="00F84FD1">
      <w:pPr>
        <w:pStyle w:val="a4"/>
        <w:spacing w:before="0" w:beforeAutospacing="0" w:after="0" w:afterAutospacing="0"/>
        <w:ind w:left="-567"/>
        <w:rPr>
          <w:bCs/>
        </w:rPr>
      </w:pPr>
    </w:p>
    <w:p w:rsidR="00F84FD1" w:rsidRPr="00F84FD1" w:rsidRDefault="00F84FD1" w:rsidP="00F84F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FD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Федерации, Уставом Телецкого сельского поселения, руководствуясь Положением о публичных слушаниях в муниципальном образовании «Телецкое сельское поселение Трубчевского муниципального района» в новой редакции, утвержденным решением Телецкого сельского Совета народных депутатов от 29.12.2008г. № 1-109 , Телецкий сельский Совет народных депутатов решил:</w:t>
      </w:r>
      <w:proofErr w:type="gramEnd"/>
    </w:p>
    <w:p w:rsidR="00F84FD1" w:rsidRPr="00F84FD1" w:rsidRDefault="00F84FD1" w:rsidP="00F84FD1">
      <w:pPr>
        <w:pStyle w:val="a4"/>
        <w:spacing w:before="0" w:beforeAutospacing="0" w:after="0" w:afterAutospacing="0"/>
        <w:ind w:left="-567"/>
        <w:rPr>
          <w:bCs/>
        </w:rPr>
      </w:pPr>
    </w:p>
    <w:p w:rsidR="00F84FD1" w:rsidRPr="00F84FD1" w:rsidRDefault="00F84FD1" w:rsidP="00F84FD1">
      <w:pPr>
        <w:pStyle w:val="a4"/>
        <w:spacing w:before="0" w:beforeAutospacing="0" w:after="0" w:afterAutospacing="0"/>
        <w:ind w:left="-567"/>
        <w:jc w:val="both"/>
        <w:rPr>
          <w:bCs/>
        </w:rPr>
      </w:pP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b/>
          <w:sz w:val="24"/>
          <w:szCs w:val="24"/>
        </w:rPr>
        <w:t>РЕШИЛ:</w:t>
      </w:r>
      <w:r w:rsidRPr="00F84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FD1" w:rsidRPr="00F84FD1" w:rsidRDefault="00F84FD1" w:rsidP="00F84FD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>Назначить публичные слушания об исполнении бюджета Телецкого сельского поселения за 2023 год на 27 мая 2024 года в 09-30 часа в администрации поселения.</w:t>
      </w:r>
    </w:p>
    <w:p w:rsidR="00F84FD1" w:rsidRPr="00F84FD1" w:rsidRDefault="00F84FD1" w:rsidP="00F84FD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>Сформировать организационный комитет по подготовке и проведения публичных слушаний в следующем составе:</w:t>
      </w:r>
    </w:p>
    <w:p w:rsidR="00F84FD1" w:rsidRPr="00F84FD1" w:rsidRDefault="00F84FD1" w:rsidP="00F84F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FD1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  <w:r w:rsidRPr="00F84FD1">
        <w:rPr>
          <w:rFonts w:ascii="Times New Roman" w:hAnsi="Times New Roman" w:cs="Times New Roman"/>
          <w:sz w:val="24"/>
          <w:szCs w:val="24"/>
        </w:rPr>
        <w:t xml:space="preserve"> Виктор Васильевич – глава Телецкого сельского поселения</w:t>
      </w:r>
    </w:p>
    <w:p w:rsidR="00F84FD1" w:rsidRPr="00F84FD1" w:rsidRDefault="00F84FD1" w:rsidP="00F84F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>Лёвкина Валентина Васильевна – депутат Телецкого сельского Совета народных депутатов</w:t>
      </w:r>
    </w:p>
    <w:p w:rsidR="00F84FD1" w:rsidRPr="00F84FD1" w:rsidRDefault="00F84FD1" w:rsidP="00F84F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>Викторов Михаил Николаевич - депутат Телецкого сельского Совета народных депутатов</w:t>
      </w:r>
    </w:p>
    <w:p w:rsidR="00F84FD1" w:rsidRPr="00F84FD1" w:rsidRDefault="00F84FD1" w:rsidP="00F84F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FD1">
        <w:rPr>
          <w:rFonts w:ascii="Times New Roman" w:hAnsi="Times New Roman" w:cs="Times New Roman"/>
          <w:sz w:val="24"/>
          <w:szCs w:val="24"/>
        </w:rPr>
        <w:t>Подобедову</w:t>
      </w:r>
      <w:proofErr w:type="spellEnd"/>
      <w:r w:rsidRPr="00F84FD1">
        <w:rPr>
          <w:rFonts w:ascii="Times New Roman" w:hAnsi="Times New Roman" w:cs="Times New Roman"/>
          <w:sz w:val="24"/>
          <w:szCs w:val="24"/>
        </w:rPr>
        <w:t xml:space="preserve"> Елену Владимировну – финансист администрации  Телецкого сельского поселения</w:t>
      </w:r>
    </w:p>
    <w:p w:rsidR="00F84FD1" w:rsidRPr="00F84FD1" w:rsidRDefault="00F84FD1" w:rsidP="00F84FD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FD1">
        <w:rPr>
          <w:rFonts w:ascii="Times New Roman" w:hAnsi="Times New Roman" w:cs="Times New Roman"/>
          <w:sz w:val="24"/>
          <w:szCs w:val="24"/>
        </w:rPr>
        <w:t>Предложения по проекту правового акта в письменном виде направить оргкомитету по подготовке и проведению публичных слушаний до 26 мая 2024 года по адресу: 242220, Брянская область, Трубчевский район, д. Телец, ул. Трубчевская, д. 25 администрация Телецкого сельского поселения (согласно правилам внутреннего  распорядка) понедельник – четверг с 8-30 до 17-00, пятница с 8-30 до 16-30, перерыв с 13-00 до 14-00).</w:t>
      </w:r>
      <w:proofErr w:type="gramEnd"/>
    </w:p>
    <w:p w:rsidR="00F84FD1" w:rsidRPr="00F84FD1" w:rsidRDefault="00F84FD1" w:rsidP="00F84FD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FD1">
        <w:rPr>
          <w:rFonts w:ascii="Times New Roman" w:hAnsi="Times New Roman" w:cs="Times New Roman"/>
          <w:sz w:val="24"/>
          <w:szCs w:val="24"/>
        </w:rPr>
        <w:t>Поручить оргкомитету осуществить</w:t>
      </w:r>
      <w:proofErr w:type="gramEnd"/>
      <w:r w:rsidRPr="00F84FD1">
        <w:rPr>
          <w:rFonts w:ascii="Times New Roman" w:hAnsi="Times New Roman" w:cs="Times New Roman"/>
          <w:sz w:val="24"/>
          <w:szCs w:val="24"/>
        </w:rPr>
        <w:t xml:space="preserve"> организационную работу по подготовке и проведению публичных слушаний в соответствии с Положением о публичных слушаниях в муниципальном образовании «Телецкое сельское поселение» в новой редакции.</w:t>
      </w:r>
    </w:p>
    <w:p w:rsidR="00F84FD1" w:rsidRPr="00F84FD1" w:rsidRDefault="00F84FD1" w:rsidP="00F84FD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 xml:space="preserve">Данное Решение разместить на сайте администрации Трубчевского муниципального района в сети интернет. </w:t>
      </w:r>
    </w:p>
    <w:p w:rsidR="00F84FD1" w:rsidRPr="00F84FD1" w:rsidRDefault="00F84FD1" w:rsidP="00F84F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84FD1">
        <w:rPr>
          <w:rFonts w:ascii="Times New Roman" w:hAnsi="Times New Roman" w:cs="Times New Roman"/>
          <w:sz w:val="24"/>
          <w:szCs w:val="24"/>
        </w:rPr>
        <w:t>Телецкого</w:t>
      </w:r>
      <w:proofErr w:type="gramEnd"/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FD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В.В. </w:t>
      </w:r>
      <w:proofErr w:type="spellStart"/>
      <w:r w:rsidRPr="00F84FD1">
        <w:rPr>
          <w:rFonts w:ascii="Times New Roman" w:hAnsi="Times New Roman" w:cs="Times New Roman"/>
          <w:sz w:val="24"/>
          <w:szCs w:val="24"/>
        </w:rPr>
        <w:t>Авдущенков</w:t>
      </w:r>
      <w:proofErr w:type="spellEnd"/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FD1" w:rsidRPr="00F84FD1" w:rsidRDefault="00F84FD1" w:rsidP="00F84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4FD1" w:rsidRPr="00F84FD1" w:rsidSect="0086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8EA"/>
    <w:multiLevelType w:val="multilevel"/>
    <w:tmpl w:val="3422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0501D"/>
    <w:multiLevelType w:val="multilevel"/>
    <w:tmpl w:val="633E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B7648"/>
    <w:multiLevelType w:val="multilevel"/>
    <w:tmpl w:val="0E26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F6B9E"/>
    <w:multiLevelType w:val="hybridMultilevel"/>
    <w:tmpl w:val="D2F8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C79A6"/>
    <w:multiLevelType w:val="multilevel"/>
    <w:tmpl w:val="556E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322E3"/>
    <w:multiLevelType w:val="multilevel"/>
    <w:tmpl w:val="533A691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7D310388"/>
    <w:multiLevelType w:val="multilevel"/>
    <w:tmpl w:val="6FA2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FD60EA"/>
    <w:multiLevelType w:val="multilevel"/>
    <w:tmpl w:val="7FFD60EA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B0B"/>
    <w:rsid w:val="00067B0B"/>
    <w:rsid w:val="00252ACD"/>
    <w:rsid w:val="008610DA"/>
    <w:rsid w:val="00D15BD0"/>
    <w:rsid w:val="00F8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0B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F84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F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basedOn w:val="a"/>
    <w:rsid w:val="00F8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84FD1"/>
    <w:rPr>
      <w:b/>
      <w:bCs/>
    </w:rPr>
  </w:style>
  <w:style w:type="paragraph" w:styleId="a4">
    <w:name w:val="Normal (Web)"/>
    <w:basedOn w:val="a"/>
    <w:unhideWhenUsed/>
    <w:rsid w:val="00F8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8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84FD1"/>
    <w:rPr>
      <w:i/>
      <w:iCs/>
    </w:rPr>
  </w:style>
  <w:style w:type="paragraph" w:customStyle="1" w:styleId="s1">
    <w:name w:val="s1"/>
    <w:basedOn w:val="a"/>
    <w:rsid w:val="00F8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84FD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84FD1"/>
    <w:rPr>
      <w:color w:val="800080"/>
      <w:u w:val="single"/>
    </w:rPr>
  </w:style>
  <w:style w:type="paragraph" w:customStyle="1" w:styleId="bodytext1">
    <w:name w:val="bodytext1"/>
    <w:basedOn w:val="a"/>
    <w:rsid w:val="00F8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0">
    <w:name w:val="a3"/>
    <w:basedOn w:val="a"/>
    <w:rsid w:val="00F8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F8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FD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84FD1"/>
    <w:pPr>
      <w:ind w:left="720"/>
      <w:contextualSpacing/>
    </w:pPr>
  </w:style>
  <w:style w:type="paragraph" w:styleId="ab">
    <w:name w:val="No Spacing"/>
    <w:basedOn w:val="a"/>
    <w:uiPriority w:val="1"/>
    <w:qFormat/>
    <w:rsid w:val="00F84FD1"/>
    <w:pPr>
      <w:spacing w:after="0" w:line="240" w:lineRule="auto"/>
    </w:pPr>
    <w:rPr>
      <w:rFonts w:ascii="Times New Roman" w:eastAsiaTheme="minorHAnsi" w:hAnsi="Times New Roman" w:cs="Times New Roman"/>
      <w:sz w:val="28"/>
      <w:szCs w:val="32"/>
      <w:lang w:eastAsia="en-US"/>
    </w:rPr>
  </w:style>
  <w:style w:type="paragraph" w:customStyle="1" w:styleId="ConsPlusNormal">
    <w:name w:val="ConsPlusNormal"/>
    <w:rsid w:val="00F84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adm-uti.ru/tinybrowser/files/dokumenty/vydacha-razresheniya-na-pravo-vyrubki-zelenyh-nasazhdeni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13212</Words>
  <Characters>75315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2024-09-23T09:18:00Z</dcterms:created>
  <dcterms:modified xsi:type="dcterms:W3CDTF">2024-09-23T09:31:00Z</dcterms:modified>
</cp:coreProperties>
</file>