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60D" w14:textId="77777777" w:rsidR="00557AEF" w:rsidRPr="003D0E9E" w:rsidRDefault="00557AEF" w:rsidP="0055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FD0C529" w14:textId="77777777" w:rsidR="00557AEF" w:rsidRPr="003D0E9E" w:rsidRDefault="00557AEF" w:rsidP="00557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14:paraId="17289A3A" w14:textId="77777777" w:rsidR="00DD100E" w:rsidRPr="00A432D0" w:rsidRDefault="00DD100E" w:rsidP="00DD1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32D0">
        <w:rPr>
          <w:rFonts w:ascii="Times New Roman" w:hAnsi="Times New Roman"/>
          <w:b/>
          <w:sz w:val="28"/>
          <w:szCs w:val="28"/>
        </w:rPr>
        <w:t>СЕМЯЧКОВСКАЯ СЕЛЬСКАЯ АДМИНИСТРАЦИЯ</w:t>
      </w:r>
    </w:p>
    <w:p w14:paraId="0BB15EDE" w14:textId="77777777" w:rsidR="00DD100E" w:rsidRPr="00A432D0" w:rsidRDefault="00DD100E" w:rsidP="00DD100E">
      <w:pPr>
        <w:spacing w:before="120"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14:paraId="2E911C2D" w14:textId="77777777" w:rsidR="00DD100E" w:rsidRPr="005011BB" w:rsidRDefault="00DD100E" w:rsidP="00DC5D8C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14:paraId="0FF2C6AA" w14:textId="07FE674E" w:rsidR="00DD100E" w:rsidRPr="005011BB" w:rsidRDefault="00DD100E" w:rsidP="00DC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B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965FA" w:rsidRPr="005011BB">
        <w:rPr>
          <w:rFonts w:ascii="Times New Roman" w:hAnsi="Times New Roman" w:cs="Times New Roman"/>
          <w:b/>
          <w:sz w:val="28"/>
          <w:szCs w:val="28"/>
        </w:rPr>
        <w:t>2</w:t>
      </w:r>
      <w:r w:rsidR="00901629">
        <w:rPr>
          <w:rFonts w:ascii="Times New Roman" w:hAnsi="Times New Roman" w:cs="Times New Roman"/>
          <w:b/>
          <w:sz w:val="28"/>
          <w:szCs w:val="28"/>
        </w:rPr>
        <w:t>5</w:t>
      </w:r>
      <w:r w:rsidR="00DC5D8C" w:rsidRPr="0050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629">
        <w:rPr>
          <w:rFonts w:ascii="Times New Roman" w:hAnsi="Times New Roman" w:cs="Times New Roman"/>
          <w:b/>
          <w:sz w:val="28"/>
          <w:szCs w:val="28"/>
        </w:rPr>
        <w:t>марта</w:t>
      </w:r>
      <w:r w:rsidR="00DC5D8C" w:rsidRPr="0050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830">
        <w:rPr>
          <w:rFonts w:ascii="Times New Roman" w:hAnsi="Times New Roman" w:cs="Times New Roman"/>
          <w:b/>
          <w:sz w:val="28"/>
          <w:szCs w:val="28"/>
        </w:rPr>
        <w:t>202</w:t>
      </w:r>
      <w:r w:rsidR="00901629">
        <w:rPr>
          <w:rFonts w:ascii="Times New Roman" w:hAnsi="Times New Roman" w:cs="Times New Roman"/>
          <w:b/>
          <w:sz w:val="28"/>
          <w:szCs w:val="28"/>
        </w:rPr>
        <w:t>5</w:t>
      </w:r>
      <w:r w:rsidRPr="00501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D8C" w:rsidRPr="005011BB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5011B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D5830">
        <w:rPr>
          <w:rFonts w:ascii="Times New Roman" w:hAnsi="Times New Roman" w:cs="Times New Roman"/>
          <w:b/>
          <w:sz w:val="28"/>
          <w:szCs w:val="28"/>
        </w:rPr>
        <w:t>1</w:t>
      </w:r>
      <w:r w:rsidR="00901629">
        <w:rPr>
          <w:rFonts w:ascii="Times New Roman" w:hAnsi="Times New Roman" w:cs="Times New Roman"/>
          <w:b/>
          <w:sz w:val="28"/>
          <w:szCs w:val="28"/>
        </w:rPr>
        <w:t>2</w:t>
      </w:r>
    </w:p>
    <w:p w14:paraId="6FBC12D7" w14:textId="77777777" w:rsidR="00DD100E" w:rsidRPr="005011BB" w:rsidRDefault="00DD100E" w:rsidP="00DC5D8C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D2BACF5" w14:textId="77777777" w:rsidR="0001677F" w:rsidRPr="009D5830" w:rsidRDefault="009D5830" w:rsidP="009D5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9D5830">
        <w:rPr>
          <w:rFonts w:ascii="Times New Roman" w:hAnsi="Times New Roman" w:cs="Times New Roman"/>
          <w:b/>
          <w:sz w:val="28"/>
          <w:szCs w:val="28"/>
        </w:rPr>
        <w:t xml:space="preserve">постановление Семячковской сельской администрации Трубчевского района Брянской области от 24 января </w:t>
      </w:r>
      <w:r w:rsidR="00461312">
        <w:rPr>
          <w:rFonts w:ascii="Times New Roman" w:hAnsi="Times New Roman" w:cs="Times New Roman"/>
          <w:b/>
          <w:sz w:val="28"/>
          <w:szCs w:val="28"/>
        </w:rPr>
        <w:br/>
      </w:r>
      <w:r w:rsidRPr="009D5830">
        <w:rPr>
          <w:rFonts w:ascii="Times New Roman" w:hAnsi="Times New Roman" w:cs="Times New Roman"/>
          <w:b/>
          <w:sz w:val="28"/>
          <w:szCs w:val="28"/>
        </w:rPr>
        <w:t>2022 года № 4-п «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конкурсного отбора программ (проектов)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инициативного бюджетирования на территории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Семячковского сельского поселения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Трубчевского муниципального района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0E" w:rsidRPr="009D5830">
        <w:rPr>
          <w:rFonts w:ascii="Times New Roman" w:hAnsi="Times New Roman" w:cs="Times New Roman"/>
          <w:b/>
          <w:sz w:val="28"/>
          <w:szCs w:val="28"/>
        </w:rPr>
        <w:t>Брянской области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="0001677F" w:rsidRPr="009D5830">
        <w:rPr>
          <w:rFonts w:ascii="Times New Roman" w:hAnsi="Times New Roman" w:cs="Times New Roman"/>
          <w:b/>
          <w:sz w:val="28"/>
          <w:szCs w:val="28"/>
        </w:rPr>
        <w:t>остава конкурсной комиссии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77F" w:rsidRPr="009D5830">
        <w:rPr>
          <w:rFonts w:ascii="Times New Roman" w:hAnsi="Times New Roman" w:cs="Times New Roman"/>
          <w:b/>
          <w:sz w:val="28"/>
          <w:szCs w:val="28"/>
        </w:rPr>
        <w:t xml:space="preserve">по определению победителей конкурса </w:t>
      </w:r>
      <w:r w:rsidR="00DC5D8C" w:rsidRPr="009D5830">
        <w:rPr>
          <w:rFonts w:ascii="Times New Roman" w:hAnsi="Times New Roman" w:cs="Times New Roman"/>
          <w:b/>
          <w:sz w:val="28"/>
          <w:szCs w:val="28"/>
        </w:rPr>
        <w:t>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 w:rsidRPr="009D5830">
        <w:rPr>
          <w:rFonts w:ascii="Times New Roman" w:hAnsi="Times New Roman" w:cs="Times New Roman"/>
          <w:b/>
          <w:sz w:val="28"/>
          <w:szCs w:val="28"/>
        </w:rPr>
        <w:t>»</w:t>
      </w:r>
    </w:p>
    <w:p w14:paraId="2F96E761" w14:textId="77777777" w:rsidR="00DD100E" w:rsidRPr="00917817" w:rsidRDefault="00DD100E" w:rsidP="00DC5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B374CCE" w14:textId="63ACF77F" w:rsidR="00DD100E" w:rsidRPr="00917817" w:rsidRDefault="00DD100E" w:rsidP="004732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17">
        <w:rPr>
          <w:rFonts w:ascii="Times New Roman" w:hAnsi="Times New Roman" w:cs="Times New Roman"/>
          <w:sz w:val="28"/>
          <w:szCs w:val="28"/>
        </w:rPr>
        <w:t xml:space="preserve">В </w:t>
      </w:r>
      <w:r w:rsidR="009D5830" w:rsidRPr="00917817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6" w:history="1">
        <w:r w:rsidR="009D5830" w:rsidRPr="00917817">
          <w:rPr>
            <w:rFonts w:ascii="Times New Roman" w:hAnsi="Times New Roman" w:cs="Times New Roman"/>
            <w:sz w:val="28"/>
            <w:szCs w:val="28"/>
          </w:rPr>
          <w:t>статьями 74</w:t>
        </w:r>
      </w:hyperlink>
      <w:r w:rsidR="009D5830" w:rsidRPr="0091781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D5830" w:rsidRPr="00917817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9D5830" w:rsidRPr="009178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</w:t>
      </w:r>
      <w:r w:rsidR="009D5830">
        <w:rPr>
          <w:rFonts w:ascii="Times New Roman" w:hAnsi="Times New Roman" w:cs="Times New Roman"/>
          <w:sz w:val="28"/>
          <w:szCs w:val="28"/>
        </w:rPr>
        <w:t>ой Федерации, Федеральным законо</w:t>
      </w:r>
      <w:r w:rsidR="009D5830" w:rsidRPr="00917817">
        <w:rPr>
          <w:rFonts w:ascii="Times New Roman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</w:t>
      </w:r>
      <w:r w:rsidR="009D5830">
        <w:rPr>
          <w:rFonts w:ascii="Times New Roman" w:hAnsi="Times New Roman" w:cs="Times New Roman"/>
          <w:sz w:val="28"/>
          <w:szCs w:val="28"/>
        </w:rPr>
        <w:t xml:space="preserve"> </w:t>
      </w:r>
      <w:r w:rsidR="009D5830">
        <w:rPr>
          <w:rFonts w:ascii="Times New Roman" w:hAnsi="Times New Roman" w:cs="Times New Roman"/>
          <w:sz w:val="28"/>
          <w:szCs w:val="28"/>
        </w:rPr>
        <w:br/>
      </w:r>
      <w:r w:rsidR="009D5830" w:rsidRPr="0091781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D5830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473225" w:rsidRPr="00473225">
        <w:rPr>
          <w:rFonts w:ascii="Times New Roman" w:hAnsi="Times New Roman" w:cs="Times New Roman"/>
          <w:sz w:val="28"/>
          <w:szCs w:val="28"/>
        </w:rPr>
        <w:t>Состава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</w:t>
      </w:r>
      <w:r w:rsidR="00473225">
        <w:rPr>
          <w:rFonts w:ascii="Times New Roman" w:hAnsi="Times New Roman" w:cs="Times New Roman"/>
          <w:sz w:val="28"/>
          <w:szCs w:val="28"/>
        </w:rPr>
        <w:t xml:space="preserve">и в соответствие с действующим законодательством </w:t>
      </w:r>
      <w:r w:rsidR="009D5830">
        <w:rPr>
          <w:rFonts w:ascii="Times New Roman" w:hAnsi="Times New Roman" w:cs="Times New Roman"/>
          <w:sz w:val="28"/>
          <w:szCs w:val="28"/>
        </w:rPr>
        <w:t>Семячковская сельская администрация</w:t>
      </w:r>
      <w:r w:rsidR="009D5830" w:rsidRPr="00917817">
        <w:rPr>
          <w:rFonts w:ascii="Times New Roman" w:hAnsi="Times New Roman" w:cs="Times New Roman"/>
          <w:sz w:val="28"/>
          <w:szCs w:val="28"/>
        </w:rPr>
        <w:t xml:space="preserve"> Трубчевского района Брянской области</w:t>
      </w:r>
    </w:p>
    <w:p w14:paraId="238A4923" w14:textId="77777777" w:rsidR="00DD100E" w:rsidRPr="00DC5D8C" w:rsidRDefault="00DC5D8C" w:rsidP="00901629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D100E" w:rsidRPr="00DC5D8C">
        <w:rPr>
          <w:sz w:val="28"/>
          <w:szCs w:val="28"/>
        </w:rPr>
        <w:t>:</w:t>
      </w:r>
    </w:p>
    <w:p w14:paraId="15AC0E8C" w14:textId="4E1CF9B4" w:rsidR="00DC5D8C" w:rsidRPr="00DC5D8C" w:rsidRDefault="00DD100E" w:rsidP="0090162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817">
        <w:rPr>
          <w:rFonts w:ascii="Times New Roman" w:hAnsi="Times New Roman" w:cs="Times New Roman"/>
          <w:sz w:val="28"/>
          <w:szCs w:val="28"/>
        </w:rPr>
        <w:t xml:space="preserve">1. </w:t>
      </w:r>
      <w:r w:rsidR="00473225">
        <w:rPr>
          <w:rFonts w:ascii="Times New Roman" w:hAnsi="Times New Roman" w:cs="Times New Roman"/>
          <w:sz w:val="28"/>
          <w:szCs w:val="28"/>
        </w:rPr>
        <w:t>Внести изменения в Состав</w:t>
      </w:r>
      <w:r w:rsidR="00DC5D8C" w:rsidRPr="00DC5D8C">
        <w:rPr>
          <w:rFonts w:ascii="Times New Roman" w:hAnsi="Times New Roman" w:cs="Times New Roman"/>
          <w:sz w:val="28"/>
          <w:szCs w:val="28"/>
        </w:rPr>
        <w:t xml:space="preserve">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 w:rsidR="00473225" w:rsidRPr="00901629">
        <w:rPr>
          <w:rFonts w:ascii="Times New Roman" w:hAnsi="Times New Roman" w:cs="Times New Roman"/>
          <w:bCs/>
          <w:sz w:val="28"/>
          <w:szCs w:val="28"/>
        </w:rPr>
        <w:t>,</w:t>
      </w:r>
      <w:r w:rsidR="00901629" w:rsidRPr="00901629">
        <w:rPr>
          <w:rFonts w:ascii="Times New Roman" w:hAnsi="Times New Roman" w:cs="Times New Roman"/>
          <w:bCs/>
          <w:sz w:val="28"/>
          <w:szCs w:val="28"/>
        </w:rPr>
        <w:t xml:space="preserve"> изложив </w:t>
      </w:r>
      <w:r w:rsidR="00901629" w:rsidRPr="00901629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="00901629" w:rsidRPr="00901629">
        <w:rPr>
          <w:rFonts w:ascii="Times New Roman" w:hAnsi="Times New Roman" w:cs="Times New Roman"/>
          <w:bCs/>
          <w:sz w:val="28"/>
          <w:szCs w:val="28"/>
        </w:rPr>
        <w:t xml:space="preserve">в редакции согласно приложению </w:t>
      </w:r>
      <w:r w:rsidR="00901629">
        <w:rPr>
          <w:rFonts w:ascii="Times New Roman" w:hAnsi="Times New Roman" w:cs="Times New Roman"/>
          <w:bCs/>
          <w:sz w:val="28"/>
          <w:szCs w:val="28"/>
        </w:rPr>
        <w:br/>
      </w:r>
      <w:r w:rsidR="00901629" w:rsidRPr="00901629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14:paraId="62CB57AF" w14:textId="77777777" w:rsidR="00901629" w:rsidRPr="00587B7B" w:rsidRDefault="00901629" w:rsidP="00901629">
      <w:pPr>
        <w:pStyle w:val="a9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86786">
        <w:rPr>
          <w:rFonts w:ascii="Times New Roman" w:hAnsi="Times New Roman"/>
          <w:sz w:val="28"/>
          <w:szCs w:val="28"/>
        </w:rPr>
        <w:t>печатном средстве массовой информации «Информационный бюллетень Семячковского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83166751"/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«Семячковское сельское поселение»</w:t>
      </w:r>
      <w:bookmarkEnd w:id="0"/>
      <w:r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EFD2E8" w14:textId="77777777" w:rsidR="00901629" w:rsidRPr="00587B7B" w:rsidRDefault="00901629" w:rsidP="00901629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47ACB32" w14:textId="77777777" w:rsidR="00901629" w:rsidRPr="00587B7B" w:rsidRDefault="00901629" w:rsidP="00901629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4. Контроль за исполнением настоящего постановления оставляю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14:paraId="587C7C70" w14:textId="77777777" w:rsidR="001F2367" w:rsidRPr="00917817" w:rsidRDefault="001F2367" w:rsidP="00DD100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EC05C" w14:textId="77777777" w:rsidR="00DD100E" w:rsidRPr="00917817" w:rsidRDefault="00DD100E" w:rsidP="00DD1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Семячковской</w:t>
      </w:r>
    </w:p>
    <w:p w14:paraId="42E663EF" w14:textId="77777777" w:rsidR="00B54967" w:rsidRDefault="00DD100E" w:rsidP="00DD1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сельской администрации                                                                       В.И. Семерин</w:t>
      </w:r>
    </w:p>
    <w:p w14:paraId="3277AC7F" w14:textId="195CF03E" w:rsidR="00B54967" w:rsidRPr="00882D0F" w:rsidRDefault="00B54967" w:rsidP="00B54967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882D0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82D0F">
        <w:rPr>
          <w:rFonts w:ascii="Times New Roman" w:hAnsi="Times New Roman"/>
          <w:sz w:val="28"/>
          <w:szCs w:val="28"/>
        </w:rPr>
        <w:br/>
        <w:t xml:space="preserve">к постановлению Семячковской сельской администрации Трубчевского района Брянской области от </w:t>
      </w:r>
      <w:r>
        <w:rPr>
          <w:rFonts w:ascii="Times New Roman" w:hAnsi="Times New Roman"/>
          <w:sz w:val="28"/>
          <w:szCs w:val="28"/>
        </w:rPr>
        <w:t>2</w:t>
      </w:r>
      <w:r w:rsidR="006565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6565D3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6565D3">
        <w:rPr>
          <w:rFonts w:ascii="Times New Roman" w:hAnsi="Times New Roman"/>
          <w:sz w:val="28"/>
          <w:szCs w:val="28"/>
        </w:rPr>
        <w:t>5</w:t>
      </w:r>
      <w:r w:rsidRPr="00882D0F">
        <w:rPr>
          <w:rFonts w:ascii="Times New Roman" w:hAnsi="Times New Roman"/>
          <w:sz w:val="28"/>
          <w:szCs w:val="28"/>
        </w:rPr>
        <w:t xml:space="preserve"> № </w:t>
      </w:r>
      <w:r w:rsidR="006565D3">
        <w:rPr>
          <w:rFonts w:ascii="Times New Roman" w:hAnsi="Times New Roman"/>
          <w:sz w:val="28"/>
          <w:szCs w:val="28"/>
        </w:rPr>
        <w:t>12</w:t>
      </w:r>
    </w:p>
    <w:p w14:paraId="342155BC" w14:textId="77777777" w:rsidR="00DD100E" w:rsidRPr="00917817" w:rsidRDefault="00DD100E" w:rsidP="00DD100E">
      <w:pPr>
        <w:autoSpaceDE w:val="0"/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E2DFB7" w14:textId="62CE078E" w:rsidR="003D16A2" w:rsidRPr="00917817" w:rsidRDefault="003D16A2" w:rsidP="003D16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1781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01629">
        <w:rPr>
          <w:rFonts w:ascii="Times New Roman" w:hAnsi="Times New Roman" w:cs="Times New Roman"/>
          <w:sz w:val="28"/>
          <w:szCs w:val="28"/>
        </w:rPr>
        <w:t>2</w:t>
      </w:r>
    </w:p>
    <w:p w14:paraId="03AD6832" w14:textId="77777777" w:rsidR="00D20034" w:rsidRPr="00917817" w:rsidRDefault="00D20034" w:rsidP="00D2003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7817">
        <w:rPr>
          <w:rFonts w:ascii="Times New Roman" w:hAnsi="Times New Roman" w:cs="Times New Roman"/>
          <w:b w:val="0"/>
          <w:sz w:val="28"/>
          <w:szCs w:val="28"/>
        </w:rPr>
        <w:t>к Порядку проведения</w:t>
      </w:r>
    </w:p>
    <w:p w14:paraId="2E82EB41" w14:textId="77777777" w:rsidR="00D20034" w:rsidRPr="00917817" w:rsidRDefault="00D20034" w:rsidP="00D2003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7817">
        <w:rPr>
          <w:rFonts w:ascii="Times New Roman" w:hAnsi="Times New Roman" w:cs="Times New Roman"/>
          <w:b w:val="0"/>
          <w:sz w:val="28"/>
          <w:szCs w:val="28"/>
        </w:rPr>
        <w:t>конкурсного отбора программ (проектов)</w:t>
      </w:r>
    </w:p>
    <w:p w14:paraId="6F87F314" w14:textId="77777777" w:rsidR="00D20034" w:rsidRPr="00917817" w:rsidRDefault="00D20034" w:rsidP="00D2003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7817">
        <w:rPr>
          <w:rFonts w:ascii="Times New Roman" w:hAnsi="Times New Roman" w:cs="Times New Roman"/>
          <w:b w:val="0"/>
          <w:sz w:val="28"/>
          <w:szCs w:val="28"/>
        </w:rPr>
        <w:t>инициативного бюджетирования</w:t>
      </w:r>
    </w:p>
    <w:p w14:paraId="4D8537A2" w14:textId="77777777" w:rsidR="00B44660" w:rsidRDefault="00B44660" w:rsidP="00B44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78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44660">
        <w:rPr>
          <w:rFonts w:ascii="Times New Roman" w:hAnsi="Times New Roman" w:cs="Times New Roman"/>
          <w:sz w:val="28"/>
          <w:szCs w:val="28"/>
        </w:rPr>
        <w:t xml:space="preserve">Семячковского сельского </w:t>
      </w:r>
    </w:p>
    <w:p w14:paraId="0AB414F3" w14:textId="77777777" w:rsidR="00B44660" w:rsidRDefault="00B44660" w:rsidP="00B446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4660">
        <w:rPr>
          <w:rFonts w:ascii="Times New Roman" w:hAnsi="Times New Roman" w:cs="Times New Roman"/>
          <w:sz w:val="28"/>
          <w:szCs w:val="28"/>
        </w:rPr>
        <w:t xml:space="preserve">поселения Трубчевского муниципального </w:t>
      </w:r>
    </w:p>
    <w:p w14:paraId="3994729D" w14:textId="77777777" w:rsidR="003D16A2" w:rsidRPr="00107DD0" w:rsidRDefault="00B44660" w:rsidP="00107D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4660">
        <w:rPr>
          <w:rFonts w:ascii="Times New Roman" w:hAnsi="Times New Roman" w:cs="Times New Roman"/>
          <w:sz w:val="28"/>
          <w:szCs w:val="28"/>
        </w:rPr>
        <w:t>района Брянской области</w:t>
      </w:r>
    </w:p>
    <w:p w14:paraId="0EFDBDB1" w14:textId="77777777" w:rsidR="003D16A2" w:rsidRPr="0062416B" w:rsidRDefault="003D16A2" w:rsidP="00E15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C8E4C9" w14:textId="77777777" w:rsidR="00901629" w:rsidRDefault="00901629" w:rsidP="009016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2"/>
      <w:bookmarkEnd w:id="1"/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2EFDC25F" w14:textId="77777777" w:rsidR="00901629" w:rsidRPr="00887696" w:rsidRDefault="00901629" w:rsidP="00901629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конкурсной комиссии </w:t>
      </w:r>
      <w:r w:rsidRPr="00A97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определению победителей конкурса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 (</w:t>
      </w:r>
      <w:r w:rsidRPr="00A9763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97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инициативного бюджетирования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Семячковского сельского поселения</w:t>
      </w:r>
      <w:r w:rsidRPr="00A97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Трубчевс</w:t>
      </w:r>
      <w:r w:rsidRPr="00A9763E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муниципального района Брянской области</w:t>
      </w:r>
    </w:p>
    <w:p w14:paraId="581677B3" w14:textId="77777777" w:rsidR="00901629" w:rsidRPr="00181612" w:rsidRDefault="00901629" w:rsidP="0090162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6520"/>
      </w:tblGrid>
      <w:tr w:rsidR="00901629" w14:paraId="425F95C6" w14:textId="77777777" w:rsidTr="00EB39E0">
        <w:trPr>
          <w:trHeight w:val="1092"/>
        </w:trPr>
        <w:tc>
          <w:tcPr>
            <w:tcW w:w="2943" w:type="dxa"/>
          </w:tcPr>
          <w:p w14:paraId="70FAE8EA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Семерин Владимир Иванович</w:t>
            </w:r>
          </w:p>
        </w:tc>
        <w:tc>
          <w:tcPr>
            <w:tcW w:w="426" w:type="dxa"/>
          </w:tcPr>
          <w:p w14:paraId="64C63F82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247F4AA6" w14:textId="2FA4CD71" w:rsid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Pr="00B567A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Семячковской сельской администрации Трубчевского района Брянской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председатель конкурной 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901629" w14:paraId="23EE298B" w14:textId="77777777" w:rsidTr="00EB39E0">
        <w:trPr>
          <w:trHeight w:val="1391"/>
        </w:trPr>
        <w:tc>
          <w:tcPr>
            <w:tcW w:w="2943" w:type="dxa"/>
          </w:tcPr>
          <w:p w14:paraId="6801B41B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Хроменкова Галина Васильевна</w:t>
            </w:r>
          </w:p>
        </w:tc>
        <w:tc>
          <w:tcPr>
            <w:tcW w:w="426" w:type="dxa"/>
          </w:tcPr>
          <w:p w14:paraId="24674E38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2A308F17" w14:textId="606A23D8" w:rsid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специалист </w:t>
            </w:r>
            <w:r w:rsidRPr="00B567A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Семячковской сельской администрации Трубчевского района Брянской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заместитель председателя конкурсной 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901629" w14:paraId="04EFF9E3" w14:textId="77777777" w:rsidTr="00EB39E0">
        <w:trPr>
          <w:trHeight w:val="1142"/>
        </w:trPr>
        <w:tc>
          <w:tcPr>
            <w:tcW w:w="2943" w:type="dxa"/>
          </w:tcPr>
          <w:p w14:paraId="02BC7837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Гришина Татьяна Ивановна</w:t>
            </w:r>
          </w:p>
        </w:tc>
        <w:tc>
          <w:tcPr>
            <w:tcW w:w="426" w:type="dxa"/>
          </w:tcPr>
          <w:p w14:paraId="135C8ABC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6042FCFA" w14:textId="62EDED5C" w:rsid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ведущий инспектор </w:t>
            </w:r>
            <w:r w:rsidRPr="00B567A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Семячковской сельской администрации Трубчевского района Брянской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секретарь конкурсной комиссии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901629" w14:paraId="04978D95" w14:textId="77777777" w:rsidTr="00EB39E0">
        <w:trPr>
          <w:trHeight w:val="549"/>
        </w:trPr>
        <w:tc>
          <w:tcPr>
            <w:tcW w:w="2943" w:type="dxa"/>
          </w:tcPr>
          <w:p w14:paraId="05521EA2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6" w:type="dxa"/>
          </w:tcPr>
          <w:p w14:paraId="3A6DE3ED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24CDC1FB" w14:textId="77777777" w:rsidR="00901629" w:rsidRP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конкурсной комиссии:</w:t>
            </w:r>
          </w:p>
        </w:tc>
      </w:tr>
      <w:tr w:rsidR="00901629" w14:paraId="365A37DD" w14:textId="77777777" w:rsidTr="00EB39E0">
        <w:trPr>
          <w:trHeight w:val="769"/>
        </w:trPr>
        <w:tc>
          <w:tcPr>
            <w:tcW w:w="2943" w:type="dxa"/>
          </w:tcPr>
          <w:p w14:paraId="451F46F9" w14:textId="707D7B3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Ворфлусев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Сергей Витальевич</w:t>
            </w:r>
          </w:p>
        </w:tc>
        <w:tc>
          <w:tcPr>
            <w:tcW w:w="426" w:type="dxa"/>
          </w:tcPr>
          <w:p w14:paraId="5BF2A0FD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0616DE49" w14:textId="6CE79799" w:rsidR="00901629" w:rsidRP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Семячковского сельского поселения, председателя Семячковского сельского Совета народных депутатов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901629" w14:paraId="3724B996" w14:textId="77777777" w:rsidTr="00EB39E0">
        <w:trPr>
          <w:trHeight w:val="837"/>
        </w:trPr>
        <w:tc>
          <w:tcPr>
            <w:tcW w:w="2943" w:type="dxa"/>
          </w:tcPr>
          <w:p w14:paraId="3E1DEC9B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Карев Владимир Федорович</w:t>
            </w:r>
          </w:p>
        </w:tc>
        <w:tc>
          <w:tcPr>
            <w:tcW w:w="426" w:type="dxa"/>
          </w:tcPr>
          <w:p w14:paraId="1D0ACF8D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42C91483" w14:textId="78BB11A1" w:rsidR="00901629" w:rsidRP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заместителя главы Семячковского сельского поселения, заместителя председателя Семячковского сельского Совета народных депутатов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901629" w14:paraId="5E183AB8" w14:textId="77777777" w:rsidTr="00EB39E0">
        <w:trPr>
          <w:trHeight w:val="835"/>
        </w:trPr>
        <w:tc>
          <w:tcPr>
            <w:tcW w:w="2943" w:type="dxa"/>
          </w:tcPr>
          <w:p w14:paraId="16F07AB9" w14:textId="77777777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Демьянов Александр Егорович</w:t>
            </w:r>
          </w:p>
        </w:tc>
        <w:tc>
          <w:tcPr>
            <w:tcW w:w="426" w:type="dxa"/>
          </w:tcPr>
          <w:p w14:paraId="22A0CCC5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0DDC78F0" w14:textId="4672C63D" w:rsidR="00901629" w:rsidRP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председателя постоянной комиссии Семячковского сельского Совета народных депутатов по бюджету, экономике, налоговой политике, образованию, здравоохранению, культуре, молодежной политике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согласованию)</w:t>
            </w:r>
          </w:p>
        </w:tc>
      </w:tr>
      <w:tr w:rsidR="00901629" w14:paraId="109BF460" w14:textId="77777777" w:rsidTr="00EB39E0">
        <w:tc>
          <w:tcPr>
            <w:tcW w:w="2943" w:type="dxa"/>
          </w:tcPr>
          <w:p w14:paraId="62919323" w14:textId="50384C26" w:rsidR="00901629" w:rsidRDefault="00901629" w:rsidP="00EB39E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Долгова Раиса Васильевна</w:t>
            </w:r>
          </w:p>
        </w:tc>
        <w:tc>
          <w:tcPr>
            <w:tcW w:w="426" w:type="dxa"/>
          </w:tcPr>
          <w:p w14:paraId="05C68DF2" w14:textId="77777777" w:rsidR="00901629" w:rsidRDefault="00901629" w:rsidP="00EB39E0">
            <w:pPr>
              <w:pStyle w:val="ConsPlusTitle"/>
              <w:ind w:left="-108" w:right="34" w:hanging="2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14:paraId="2D40236E" w14:textId="77777777" w:rsidR="00901629" w:rsidRPr="00901629" w:rsidRDefault="00901629" w:rsidP="00EB39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162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депутат Семячковского сельского Совета народных депутатов (по согласованию)</w:t>
            </w:r>
          </w:p>
        </w:tc>
      </w:tr>
    </w:tbl>
    <w:p w14:paraId="48115B51" w14:textId="6FB354CB" w:rsidR="00BE398C" w:rsidRPr="00B92605" w:rsidRDefault="00BE398C" w:rsidP="0090162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BE398C" w:rsidRPr="00B92605" w:rsidSect="00181612">
      <w:headerReference w:type="default" r:id="rId8"/>
      <w:pgSz w:w="11906" w:h="16838"/>
      <w:pgMar w:top="794" w:right="851" w:bottom="79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BD42" w14:textId="77777777" w:rsidR="0052635B" w:rsidRDefault="0052635B" w:rsidP="00B54967">
      <w:pPr>
        <w:spacing w:after="0" w:line="240" w:lineRule="auto"/>
      </w:pPr>
      <w:r>
        <w:separator/>
      </w:r>
    </w:p>
  </w:endnote>
  <w:endnote w:type="continuationSeparator" w:id="0">
    <w:p w14:paraId="23A1E5D9" w14:textId="77777777" w:rsidR="0052635B" w:rsidRDefault="0052635B" w:rsidP="00B5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4FB6D" w14:textId="77777777" w:rsidR="0052635B" w:rsidRDefault="0052635B" w:rsidP="00B54967">
      <w:pPr>
        <w:spacing w:after="0" w:line="240" w:lineRule="auto"/>
      </w:pPr>
      <w:r>
        <w:separator/>
      </w:r>
    </w:p>
  </w:footnote>
  <w:footnote w:type="continuationSeparator" w:id="0">
    <w:p w14:paraId="3C968365" w14:textId="77777777" w:rsidR="0052635B" w:rsidRDefault="0052635B" w:rsidP="00B5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FE1F45" w14:textId="77777777" w:rsidR="00B54967" w:rsidRPr="00B54967" w:rsidRDefault="00F61C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49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54967" w:rsidRPr="00B549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49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60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9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5029F97" w14:textId="77777777" w:rsidR="00B54967" w:rsidRDefault="00B54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6A2"/>
    <w:rsid w:val="000118D2"/>
    <w:rsid w:val="000152EC"/>
    <w:rsid w:val="0001677F"/>
    <w:rsid w:val="000A66A5"/>
    <w:rsid w:val="00107DD0"/>
    <w:rsid w:val="00181612"/>
    <w:rsid w:val="001F2367"/>
    <w:rsid w:val="00233D56"/>
    <w:rsid w:val="0029491E"/>
    <w:rsid w:val="002953CF"/>
    <w:rsid w:val="002A654F"/>
    <w:rsid w:val="002B54B5"/>
    <w:rsid w:val="002E5100"/>
    <w:rsid w:val="0039241C"/>
    <w:rsid w:val="003965FA"/>
    <w:rsid w:val="003A4AAA"/>
    <w:rsid w:val="003D16A2"/>
    <w:rsid w:val="003F680A"/>
    <w:rsid w:val="00461312"/>
    <w:rsid w:val="00473225"/>
    <w:rsid w:val="004806F9"/>
    <w:rsid w:val="00487B73"/>
    <w:rsid w:val="00490F16"/>
    <w:rsid w:val="004B0027"/>
    <w:rsid w:val="004D13D1"/>
    <w:rsid w:val="004D178C"/>
    <w:rsid w:val="005011BB"/>
    <w:rsid w:val="0052635B"/>
    <w:rsid w:val="00557AEF"/>
    <w:rsid w:val="00566575"/>
    <w:rsid w:val="005C4FA5"/>
    <w:rsid w:val="005F4C34"/>
    <w:rsid w:val="006565D3"/>
    <w:rsid w:val="006C36AF"/>
    <w:rsid w:val="006C5019"/>
    <w:rsid w:val="006E499A"/>
    <w:rsid w:val="00700437"/>
    <w:rsid w:val="00727171"/>
    <w:rsid w:val="0074674A"/>
    <w:rsid w:val="007C6347"/>
    <w:rsid w:val="008041A7"/>
    <w:rsid w:val="008214DB"/>
    <w:rsid w:val="00823D97"/>
    <w:rsid w:val="00847AFF"/>
    <w:rsid w:val="00881A20"/>
    <w:rsid w:val="00887696"/>
    <w:rsid w:val="008F659A"/>
    <w:rsid w:val="00901629"/>
    <w:rsid w:val="00917817"/>
    <w:rsid w:val="00942883"/>
    <w:rsid w:val="00957AFB"/>
    <w:rsid w:val="009A32A7"/>
    <w:rsid w:val="009A4209"/>
    <w:rsid w:val="009B6548"/>
    <w:rsid w:val="009B6716"/>
    <w:rsid w:val="009D5830"/>
    <w:rsid w:val="00A47F96"/>
    <w:rsid w:val="00A518BA"/>
    <w:rsid w:val="00A9763E"/>
    <w:rsid w:val="00AA7423"/>
    <w:rsid w:val="00B44660"/>
    <w:rsid w:val="00B54967"/>
    <w:rsid w:val="00B567A3"/>
    <w:rsid w:val="00B92605"/>
    <w:rsid w:val="00BA4E8B"/>
    <w:rsid w:val="00BE398C"/>
    <w:rsid w:val="00C27CF9"/>
    <w:rsid w:val="00C42802"/>
    <w:rsid w:val="00C4464F"/>
    <w:rsid w:val="00D20034"/>
    <w:rsid w:val="00D51E75"/>
    <w:rsid w:val="00DC5D8C"/>
    <w:rsid w:val="00DD100E"/>
    <w:rsid w:val="00E1505B"/>
    <w:rsid w:val="00E30262"/>
    <w:rsid w:val="00E32150"/>
    <w:rsid w:val="00E44EFC"/>
    <w:rsid w:val="00EF6432"/>
    <w:rsid w:val="00F31FD3"/>
    <w:rsid w:val="00F37B99"/>
    <w:rsid w:val="00F425B2"/>
    <w:rsid w:val="00F4616A"/>
    <w:rsid w:val="00F5079A"/>
    <w:rsid w:val="00F558D9"/>
    <w:rsid w:val="00F61C16"/>
    <w:rsid w:val="00FB63CB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1F61"/>
  <w15:docId w15:val="{5E4C9302-C09F-4814-B4D2-00C06BA9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A5"/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967"/>
  </w:style>
  <w:style w:type="paragraph" w:styleId="a7">
    <w:name w:val="footer"/>
    <w:basedOn w:val="a"/>
    <w:link w:val="a8"/>
    <w:uiPriority w:val="99"/>
    <w:unhideWhenUsed/>
    <w:rsid w:val="00B5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967"/>
  </w:style>
  <w:style w:type="paragraph" w:styleId="a9">
    <w:name w:val="Body Text"/>
    <w:basedOn w:val="a"/>
    <w:link w:val="aa"/>
    <w:uiPriority w:val="99"/>
    <w:unhideWhenUsed/>
    <w:rsid w:val="009016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01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F7577EE06286F0382DD7BF7A578F843391769CE2537BECB3122DD6D3BFF4D82BA1F59CFl4E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F7577EE06286F0382DD7BF7A578F843391769CE2537BECB3122DD6D3BFF4D82BA1F5DCC4Cl3E9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65</cp:revision>
  <dcterms:created xsi:type="dcterms:W3CDTF">2019-03-05T05:57:00Z</dcterms:created>
  <dcterms:modified xsi:type="dcterms:W3CDTF">2025-03-25T11:42:00Z</dcterms:modified>
</cp:coreProperties>
</file>